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A6" w:rsidRDefault="00FA34A6">
      <w:pPr>
        <w:pStyle w:val="a3"/>
        <w:rPr>
          <w:sz w:val="20"/>
        </w:rPr>
      </w:pPr>
    </w:p>
    <w:tbl>
      <w:tblPr>
        <w:tblpPr w:leftFromText="180" w:rightFromText="180" w:vertAnchor="text" w:horzAnchor="margin" w:tblpXSpec="center" w:tblpY="-19"/>
        <w:tblW w:w="9747" w:type="dxa"/>
        <w:tblLook w:val="04A0"/>
      </w:tblPr>
      <w:tblGrid>
        <w:gridCol w:w="4928"/>
        <w:gridCol w:w="4819"/>
      </w:tblGrid>
      <w:tr w:rsidR="00EB153C" w:rsidTr="0005167D">
        <w:trPr>
          <w:trHeight w:val="1734"/>
        </w:trPr>
        <w:tc>
          <w:tcPr>
            <w:tcW w:w="4928" w:type="dxa"/>
          </w:tcPr>
          <w:p w:rsidR="00EB153C" w:rsidRDefault="00EB153C" w:rsidP="0005167D">
            <w:pPr>
              <w:pStyle w:val="a5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EB153C" w:rsidRDefault="00EB153C" w:rsidP="0005167D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EB153C" w:rsidRDefault="00EB153C" w:rsidP="0005167D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_1__ от «_8_» августа 2022 года.</w:t>
            </w:r>
          </w:p>
          <w:p w:rsidR="00EB153C" w:rsidRPr="00CF659A" w:rsidRDefault="00EB153C" w:rsidP="0005167D"/>
          <w:p w:rsidR="00EB153C" w:rsidRPr="00CF659A" w:rsidRDefault="00EB153C" w:rsidP="0005167D">
            <w:pPr>
              <w:rPr>
                <w:sz w:val="24"/>
                <w:szCs w:val="24"/>
              </w:rPr>
            </w:pPr>
            <w:r w:rsidRPr="00CF659A">
              <w:rPr>
                <w:sz w:val="24"/>
                <w:szCs w:val="24"/>
              </w:rPr>
              <w:t xml:space="preserve">Согласовано </w:t>
            </w:r>
          </w:p>
          <w:p w:rsidR="00EB153C" w:rsidRPr="00CF659A" w:rsidRDefault="00EB153C" w:rsidP="0005167D">
            <w:r w:rsidRPr="00CF659A">
              <w:rPr>
                <w:sz w:val="24"/>
                <w:szCs w:val="24"/>
              </w:rPr>
              <w:t>с учетом мнения родителей</w:t>
            </w:r>
          </w:p>
        </w:tc>
        <w:tc>
          <w:tcPr>
            <w:tcW w:w="4819" w:type="dxa"/>
            <w:hideMark/>
          </w:tcPr>
          <w:p w:rsidR="00EB153C" w:rsidRDefault="004A4F76" w:rsidP="0005167D">
            <w:pPr>
              <w:pStyle w:val="a5"/>
              <w:autoSpaceDE w:val="0"/>
              <w:autoSpaceDN w:val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4F76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153C" w:rsidRDefault="00EB153C" w:rsidP="00EB153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</w:p>
    <w:p w:rsidR="00EB153C" w:rsidRDefault="00EB153C" w:rsidP="00EB153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ПОЛОЖЕНИЕ</w:t>
      </w:r>
    </w:p>
    <w:p w:rsidR="00EB153C" w:rsidRDefault="00EB153C" w:rsidP="00EB15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родительском комитете</w:t>
      </w:r>
    </w:p>
    <w:p w:rsidR="007C4B71" w:rsidRDefault="007C4B71" w:rsidP="007C4B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EB153C" w:rsidRDefault="00EB153C" w:rsidP="00EB15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«Алан-Бексерская основная общеобразовательная школа</w:t>
      </w:r>
    </w:p>
    <w:p w:rsidR="00EB153C" w:rsidRDefault="00EB153C" w:rsidP="00EB15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Высокогорского муниципального района Республики Татарстан»</w:t>
      </w:r>
    </w:p>
    <w:p w:rsidR="00FA34A6" w:rsidRDefault="00FA34A6">
      <w:pPr>
        <w:pStyle w:val="a3"/>
        <w:rPr>
          <w:sz w:val="20"/>
        </w:rPr>
      </w:pPr>
    </w:p>
    <w:p w:rsidR="00EB153C" w:rsidRPr="00EB153C" w:rsidRDefault="00EB153C" w:rsidP="00EB153C">
      <w:pPr>
        <w:pStyle w:val="Heading1"/>
        <w:numPr>
          <w:ilvl w:val="0"/>
          <w:numId w:val="8"/>
        </w:numPr>
        <w:tabs>
          <w:tab w:val="left" w:pos="3881"/>
        </w:tabs>
        <w:spacing w:before="65"/>
        <w:jc w:val="left"/>
        <w:rPr>
          <w:sz w:val="24"/>
          <w:szCs w:val="24"/>
        </w:rPr>
      </w:pPr>
      <w:r w:rsidRPr="00EB153C">
        <w:rPr>
          <w:sz w:val="24"/>
          <w:szCs w:val="24"/>
        </w:rPr>
        <w:t>Общие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положения</w:t>
      </w:r>
    </w:p>
    <w:p w:rsidR="00EB153C" w:rsidRPr="00EB153C" w:rsidRDefault="00EB153C" w:rsidP="00EB153C">
      <w:pPr>
        <w:pStyle w:val="a3"/>
        <w:spacing w:before="11"/>
        <w:rPr>
          <w:b/>
          <w:sz w:val="24"/>
          <w:szCs w:val="24"/>
        </w:rPr>
      </w:pPr>
    </w:p>
    <w:p w:rsidR="00EB153C" w:rsidRPr="00EB153C" w:rsidRDefault="00EB153C" w:rsidP="00F774CE">
      <w:pPr>
        <w:pStyle w:val="a4"/>
        <w:numPr>
          <w:ilvl w:val="1"/>
          <w:numId w:val="7"/>
        </w:numPr>
        <w:tabs>
          <w:tab w:val="left" w:pos="903"/>
          <w:tab w:val="left" w:pos="2498"/>
          <w:tab w:val="left" w:pos="6178"/>
          <w:tab w:val="left" w:pos="8525"/>
        </w:tabs>
        <w:spacing w:line="237" w:lineRule="auto"/>
        <w:ind w:right="106" w:firstLine="291"/>
        <w:rPr>
          <w:sz w:val="24"/>
          <w:szCs w:val="24"/>
        </w:rPr>
      </w:pPr>
      <w:r w:rsidRPr="00EB153C">
        <w:rPr>
          <w:sz w:val="24"/>
          <w:szCs w:val="24"/>
        </w:rPr>
        <w:t>Настоящее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Положение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муниципального</w:t>
      </w:r>
      <w:r w:rsidRPr="00EB153C">
        <w:rPr>
          <w:spacing w:val="1"/>
          <w:sz w:val="24"/>
          <w:szCs w:val="24"/>
        </w:rPr>
        <w:t xml:space="preserve"> </w:t>
      </w:r>
      <w:r w:rsidR="00F774CE">
        <w:rPr>
          <w:sz w:val="24"/>
          <w:szCs w:val="24"/>
        </w:rPr>
        <w:t xml:space="preserve">бюджетного </w:t>
      </w:r>
      <w:r w:rsidRPr="00EB153C">
        <w:rPr>
          <w:sz w:val="24"/>
          <w:szCs w:val="24"/>
        </w:rPr>
        <w:t>общеобразовательного</w:t>
      </w:r>
      <w:r w:rsidRPr="00EB153C">
        <w:rPr>
          <w:sz w:val="24"/>
          <w:szCs w:val="24"/>
        </w:rPr>
        <w:tab/>
        <w:t>учреждения</w:t>
      </w:r>
      <w:r w:rsidR="001913F7">
        <w:rPr>
          <w:sz w:val="24"/>
          <w:szCs w:val="24"/>
        </w:rPr>
        <w:t xml:space="preserve"> </w:t>
      </w:r>
      <w:r w:rsidR="00F774CE">
        <w:rPr>
          <w:sz w:val="24"/>
          <w:szCs w:val="24"/>
        </w:rPr>
        <w:t xml:space="preserve">«Алан-Бексерская </w:t>
      </w:r>
      <w:r w:rsidR="00F774CE" w:rsidRPr="002C4E26">
        <w:rPr>
          <w:sz w:val="24"/>
          <w:szCs w:val="24"/>
        </w:rPr>
        <w:t>осн</w:t>
      </w:r>
      <w:r w:rsidR="001913F7">
        <w:rPr>
          <w:sz w:val="24"/>
          <w:szCs w:val="24"/>
        </w:rPr>
        <w:t>овная общеобразовательная школа</w:t>
      </w:r>
      <w:r w:rsidR="00F774CE" w:rsidRPr="002C4E26">
        <w:rPr>
          <w:sz w:val="24"/>
          <w:szCs w:val="24"/>
        </w:rPr>
        <w:t xml:space="preserve"> Высокогорского муниципального района Республики Татарстан» (далее</w:t>
      </w:r>
      <w:r w:rsidR="00F774CE" w:rsidRPr="002C4E26">
        <w:rPr>
          <w:spacing w:val="-2"/>
          <w:sz w:val="24"/>
          <w:szCs w:val="24"/>
        </w:rPr>
        <w:t xml:space="preserve"> </w:t>
      </w:r>
      <w:r w:rsidR="00F774CE" w:rsidRPr="002C4E26">
        <w:rPr>
          <w:sz w:val="24"/>
          <w:szCs w:val="24"/>
        </w:rPr>
        <w:t>–</w:t>
      </w:r>
      <w:r w:rsidR="00F774CE" w:rsidRPr="002C4E26">
        <w:rPr>
          <w:spacing w:val="-2"/>
          <w:sz w:val="24"/>
          <w:szCs w:val="24"/>
        </w:rPr>
        <w:t xml:space="preserve"> </w:t>
      </w:r>
      <w:r w:rsidR="00F774CE">
        <w:rPr>
          <w:sz w:val="24"/>
          <w:szCs w:val="24"/>
        </w:rPr>
        <w:t>МБОУ),</w:t>
      </w:r>
      <w:r w:rsidRPr="00EB153C">
        <w:rPr>
          <w:sz w:val="24"/>
          <w:szCs w:val="24"/>
        </w:rPr>
        <w:t xml:space="preserve"> (далее – Положение) разработано в соответствии со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ст.26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Федерального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закона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29.12.2012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№273-ФЗ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«Об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образовании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Российской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Федерации»,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Уставом</w:t>
      </w:r>
      <w:r w:rsidRPr="00EB153C">
        <w:rPr>
          <w:spacing w:val="1"/>
          <w:sz w:val="24"/>
          <w:szCs w:val="24"/>
        </w:rPr>
        <w:t xml:space="preserve"> </w:t>
      </w:r>
      <w:r w:rsidR="00F774CE">
        <w:rPr>
          <w:sz w:val="24"/>
          <w:szCs w:val="24"/>
        </w:rPr>
        <w:t>МБОУ.</w:t>
      </w:r>
    </w:p>
    <w:p w:rsidR="00EB153C" w:rsidRPr="00EB153C" w:rsidRDefault="00EB153C" w:rsidP="00F774CE">
      <w:pPr>
        <w:pStyle w:val="a4"/>
        <w:numPr>
          <w:ilvl w:val="1"/>
          <w:numId w:val="7"/>
        </w:numPr>
        <w:tabs>
          <w:tab w:val="left" w:pos="903"/>
        </w:tabs>
        <w:spacing w:before="1" w:line="237" w:lineRule="auto"/>
        <w:ind w:right="106" w:firstLine="291"/>
        <w:rPr>
          <w:sz w:val="24"/>
          <w:szCs w:val="24"/>
        </w:rPr>
      </w:pPr>
      <w:r w:rsidRPr="00EB153C">
        <w:rPr>
          <w:sz w:val="24"/>
          <w:szCs w:val="24"/>
        </w:rPr>
        <w:t>Настоящее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Положение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определяет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структуру,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срок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полномочий,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компетенцию,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порядок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формирования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деятельности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комитета,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порядок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принятия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решения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их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исполнения.</w:t>
      </w:r>
    </w:p>
    <w:p w:rsidR="00EB153C" w:rsidRPr="00EB153C" w:rsidRDefault="00EB153C" w:rsidP="00F774CE">
      <w:pPr>
        <w:pStyle w:val="a4"/>
        <w:numPr>
          <w:ilvl w:val="1"/>
          <w:numId w:val="7"/>
        </w:numPr>
        <w:tabs>
          <w:tab w:val="left" w:pos="831"/>
        </w:tabs>
        <w:spacing w:line="237" w:lineRule="auto"/>
        <w:ind w:right="105" w:firstLine="291"/>
        <w:rPr>
          <w:sz w:val="24"/>
          <w:szCs w:val="24"/>
        </w:rPr>
      </w:pPr>
      <w:r w:rsidRPr="00EB153C">
        <w:rPr>
          <w:sz w:val="24"/>
          <w:szCs w:val="24"/>
        </w:rPr>
        <w:t>Родительский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создан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целях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обеспечения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реализации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родителями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(законными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представителями)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несовершеннолетних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учащихся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права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участие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управлении</w:t>
      </w:r>
      <w:r w:rsidRPr="00EB153C">
        <w:rPr>
          <w:spacing w:val="1"/>
          <w:sz w:val="24"/>
          <w:szCs w:val="24"/>
        </w:rPr>
        <w:t xml:space="preserve"> </w:t>
      </w:r>
      <w:r w:rsidR="00F774CE" w:rsidRPr="002C4E26">
        <w:rPr>
          <w:sz w:val="24"/>
          <w:szCs w:val="24"/>
        </w:rPr>
        <w:t>«Алан-Бексерская основная общеобразовательная школа» Высокогорского муниципального района Республики Татарстан» (далее</w:t>
      </w:r>
      <w:r w:rsidR="00F774CE" w:rsidRPr="002C4E26">
        <w:rPr>
          <w:spacing w:val="-2"/>
          <w:sz w:val="24"/>
          <w:szCs w:val="24"/>
        </w:rPr>
        <w:t xml:space="preserve"> </w:t>
      </w:r>
      <w:r w:rsidR="00F774CE" w:rsidRPr="002C4E26">
        <w:rPr>
          <w:sz w:val="24"/>
          <w:szCs w:val="24"/>
        </w:rPr>
        <w:t>–</w:t>
      </w:r>
      <w:r w:rsidR="00F774CE" w:rsidRPr="002C4E26">
        <w:rPr>
          <w:spacing w:val="-2"/>
          <w:sz w:val="24"/>
          <w:szCs w:val="24"/>
        </w:rPr>
        <w:t xml:space="preserve"> </w:t>
      </w:r>
      <w:r w:rsidR="00F774CE">
        <w:rPr>
          <w:sz w:val="24"/>
          <w:szCs w:val="24"/>
        </w:rPr>
        <w:t>МБОУ)</w:t>
      </w:r>
      <w:r w:rsidRPr="00EB153C">
        <w:rPr>
          <w:sz w:val="24"/>
          <w:szCs w:val="24"/>
        </w:rPr>
        <w:t>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реализации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защиты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прав</w:t>
      </w:r>
      <w:r w:rsidRPr="00EB153C">
        <w:rPr>
          <w:spacing w:val="72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законных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интересов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несовершеннолетних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учащихся.</w:t>
      </w:r>
    </w:p>
    <w:p w:rsidR="00EB153C" w:rsidRPr="00EB153C" w:rsidRDefault="00EB153C" w:rsidP="00EB153C">
      <w:pPr>
        <w:pStyle w:val="a4"/>
        <w:numPr>
          <w:ilvl w:val="1"/>
          <w:numId w:val="7"/>
        </w:numPr>
        <w:tabs>
          <w:tab w:val="left" w:pos="831"/>
        </w:tabs>
        <w:spacing w:line="237" w:lineRule="auto"/>
        <w:ind w:right="108" w:firstLine="291"/>
        <w:rPr>
          <w:sz w:val="24"/>
          <w:szCs w:val="24"/>
        </w:rPr>
      </w:pP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своей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деятельности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Родительский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руководствуется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Конвенцией</w:t>
      </w:r>
      <w:r w:rsidRPr="00EB153C">
        <w:rPr>
          <w:spacing w:val="62"/>
          <w:sz w:val="24"/>
          <w:szCs w:val="24"/>
        </w:rPr>
        <w:t xml:space="preserve"> </w:t>
      </w:r>
      <w:r w:rsidRPr="00EB153C">
        <w:rPr>
          <w:sz w:val="24"/>
          <w:szCs w:val="24"/>
        </w:rPr>
        <w:t>ООН</w:t>
      </w:r>
      <w:r w:rsidRPr="00EB153C">
        <w:rPr>
          <w:spacing w:val="65"/>
          <w:sz w:val="24"/>
          <w:szCs w:val="24"/>
        </w:rPr>
        <w:t xml:space="preserve"> </w:t>
      </w:r>
      <w:r w:rsidRPr="00EB153C">
        <w:rPr>
          <w:sz w:val="24"/>
          <w:szCs w:val="24"/>
        </w:rPr>
        <w:t>о</w:t>
      </w:r>
      <w:r w:rsidRPr="00EB153C">
        <w:rPr>
          <w:spacing w:val="64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правах</w:t>
      </w:r>
      <w:r w:rsidRPr="00EB153C">
        <w:rPr>
          <w:spacing w:val="65"/>
          <w:sz w:val="24"/>
          <w:szCs w:val="24"/>
        </w:rPr>
        <w:t xml:space="preserve"> </w:t>
      </w:r>
      <w:r w:rsidRPr="00EB153C">
        <w:rPr>
          <w:sz w:val="24"/>
          <w:szCs w:val="24"/>
        </w:rPr>
        <w:t>ребенка,</w:t>
      </w:r>
      <w:r w:rsidRPr="00EB153C">
        <w:rPr>
          <w:spacing w:val="64"/>
          <w:sz w:val="24"/>
          <w:szCs w:val="24"/>
        </w:rPr>
        <w:t xml:space="preserve"> </w:t>
      </w:r>
      <w:r w:rsidRPr="00EB153C">
        <w:rPr>
          <w:sz w:val="24"/>
          <w:szCs w:val="24"/>
        </w:rPr>
        <w:t>Федеральным</w:t>
      </w:r>
      <w:r w:rsidRPr="00EB153C">
        <w:rPr>
          <w:spacing w:val="64"/>
          <w:sz w:val="24"/>
          <w:szCs w:val="24"/>
        </w:rPr>
        <w:t xml:space="preserve"> </w:t>
      </w:r>
      <w:r w:rsidRPr="00EB153C">
        <w:rPr>
          <w:sz w:val="24"/>
          <w:szCs w:val="24"/>
        </w:rPr>
        <w:t>законом</w:t>
      </w:r>
      <w:r w:rsidRPr="00EB153C">
        <w:rPr>
          <w:spacing w:val="63"/>
          <w:sz w:val="24"/>
          <w:szCs w:val="24"/>
        </w:rPr>
        <w:t xml:space="preserve"> </w:t>
      </w:r>
      <w:r w:rsidRPr="00EB153C">
        <w:rPr>
          <w:sz w:val="24"/>
          <w:szCs w:val="24"/>
        </w:rPr>
        <w:t>от</w:t>
      </w:r>
      <w:r w:rsidRPr="00EB153C">
        <w:rPr>
          <w:spacing w:val="65"/>
          <w:sz w:val="24"/>
          <w:szCs w:val="24"/>
        </w:rPr>
        <w:t xml:space="preserve"> </w:t>
      </w:r>
      <w:r w:rsidRPr="00EB153C">
        <w:rPr>
          <w:sz w:val="24"/>
          <w:szCs w:val="24"/>
        </w:rPr>
        <w:t>29.12.2012</w:t>
      </w:r>
    </w:p>
    <w:p w:rsidR="00EB153C" w:rsidRPr="00EB153C" w:rsidRDefault="00EB153C" w:rsidP="00EB153C">
      <w:pPr>
        <w:pStyle w:val="a3"/>
        <w:spacing w:line="237" w:lineRule="auto"/>
        <w:ind w:left="104" w:right="109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№273-ФЗ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«Об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образовании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Российской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Федерации»,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Уставом,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иными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локальными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нормативными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актами</w:t>
      </w:r>
      <w:r w:rsidRPr="00EB153C">
        <w:rPr>
          <w:spacing w:val="1"/>
          <w:sz w:val="24"/>
          <w:szCs w:val="24"/>
        </w:rPr>
        <w:t xml:space="preserve"> </w:t>
      </w:r>
      <w:r w:rsidR="00F774CE">
        <w:rPr>
          <w:sz w:val="24"/>
          <w:szCs w:val="24"/>
        </w:rPr>
        <w:t>МБОУ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настоящим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Положением.</w:t>
      </w:r>
    </w:p>
    <w:p w:rsidR="00EB153C" w:rsidRPr="00EB153C" w:rsidRDefault="00EB153C" w:rsidP="00EB153C">
      <w:pPr>
        <w:pStyle w:val="a4"/>
        <w:numPr>
          <w:ilvl w:val="1"/>
          <w:numId w:val="7"/>
        </w:numPr>
        <w:tabs>
          <w:tab w:val="left" w:pos="831"/>
        </w:tabs>
        <w:spacing w:line="237" w:lineRule="auto"/>
        <w:ind w:right="108" w:firstLine="291"/>
        <w:rPr>
          <w:sz w:val="24"/>
          <w:szCs w:val="24"/>
        </w:rPr>
      </w:pPr>
      <w:r w:rsidRPr="00EB153C">
        <w:rPr>
          <w:sz w:val="24"/>
          <w:szCs w:val="24"/>
        </w:rPr>
        <w:t>Настоящее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Положение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вступает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силу с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момента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его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утверждения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действует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бессрочно,</w:t>
      </w:r>
      <w:r w:rsidRPr="00EB153C">
        <w:rPr>
          <w:spacing w:val="-6"/>
          <w:sz w:val="24"/>
          <w:szCs w:val="24"/>
        </w:rPr>
        <w:t xml:space="preserve"> </w:t>
      </w:r>
      <w:r w:rsidRPr="00EB153C">
        <w:rPr>
          <w:sz w:val="24"/>
          <w:szCs w:val="24"/>
        </w:rPr>
        <w:t>до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замены</w:t>
      </w:r>
      <w:r w:rsidRPr="00EB153C">
        <w:rPr>
          <w:spacing w:val="-7"/>
          <w:sz w:val="24"/>
          <w:szCs w:val="24"/>
        </w:rPr>
        <w:t xml:space="preserve"> </w:t>
      </w:r>
      <w:r w:rsidRPr="00EB153C">
        <w:rPr>
          <w:sz w:val="24"/>
          <w:szCs w:val="24"/>
        </w:rPr>
        <w:t>его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новым</w:t>
      </w:r>
      <w:r w:rsidRPr="00EB153C">
        <w:rPr>
          <w:spacing w:val="-6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Положением.</w:t>
      </w:r>
    </w:p>
    <w:p w:rsidR="00EB153C" w:rsidRPr="00EB153C" w:rsidRDefault="00EB153C" w:rsidP="00EB153C">
      <w:pPr>
        <w:pStyle w:val="a3"/>
        <w:jc w:val="both"/>
        <w:rPr>
          <w:sz w:val="24"/>
          <w:szCs w:val="24"/>
        </w:rPr>
      </w:pPr>
    </w:p>
    <w:p w:rsidR="00EB153C" w:rsidRPr="00EB153C" w:rsidRDefault="00EB153C" w:rsidP="00EB153C">
      <w:pPr>
        <w:pStyle w:val="Heading1"/>
        <w:numPr>
          <w:ilvl w:val="0"/>
          <w:numId w:val="8"/>
        </w:numPr>
        <w:tabs>
          <w:tab w:val="left" w:pos="2340"/>
          <w:tab w:val="left" w:pos="2341"/>
        </w:tabs>
        <w:ind w:left="2340" w:hanging="435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Порядок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формирования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регламент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работы</w:t>
      </w:r>
    </w:p>
    <w:p w:rsidR="00EB153C" w:rsidRPr="00EB153C" w:rsidRDefault="00EB153C" w:rsidP="00EB153C">
      <w:pPr>
        <w:pStyle w:val="a3"/>
        <w:spacing w:before="11"/>
        <w:jc w:val="both"/>
        <w:rPr>
          <w:b/>
          <w:sz w:val="24"/>
          <w:szCs w:val="24"/>
        </w:rPr>
      </w:pPr>
    </w:p>
    <w:p w:rsidR="00EB153C" w:rsidRPr="00EB153C" w:rsidRDefault="00EB153C" w:rsidP="00EB153C">
      <w:pPr>
        <w:pStyle w:val="a4"/>
        <w:numPr>
          <w:ilvl w:val="1"/>
          <w:numId w:val="6"/>
        </w:numPr>
        <w:tabs>
          <w:tab w:val="left" w:pos="903"/>
        </w:tabs>
        <w:spacing w:line="237" w:lineRule="auto"/>
        <w:ind w:right="105" w:firstLine="291"/>
        <w:rPr>
          <w:sz w:val="24"/>
          <w:szCs w:val="24"/>
        </w:rPr>
      </w:pPr>
      <w:r w:rsidRPr="00EB153C">
        <w:rPr>
          <w:sz w:val="24"/>
          <w:szCs w:val="24"/>
        </w:rPr>
        <w:t>Родительский комитет МБОУ состоит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из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представителей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родителей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(законных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представителей)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учащихся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от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каждого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класса.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Выборы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членов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 комитета от каждого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класса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осуществляют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Родительские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собрания.</w:t>
      </w:r>
    </w:p>
    <w:p w:rsidR="00EB153C" w:rsidRPr="00EB153C" w:rsidRDefault="00EB153C" w:rsidP="00EB153C">
      <w:pPr>
        <w:pStyle w:val="a4"/>
        <w:numPr>
          <w:ilvl w:val="1"/>
          <w:numId w:val="6"/>
        </w:numPr>
        <w:tabs>
          <w:tab w:val="left" w:pos="903"/>
        </w:tabs>
        <w:spacing w:before="1" w:line="237" w:lineRule="auto"/>
        <w:ind w:right="110" w:firstLine="291"/>
        <w:rPr>
          <w:sz w:val="24"/>
          <w:szCs w:val="24"/>
        </w:rPr>
      </w:pPr>
      <w:r w:rsidRPr="00EB153C">
        <w:rPr>
          <w:sz w:val="24"/>
          <w:szCs w:val="24"/>
        </w:rPr>
        <w:t>Возглавляет родительский комитет председатель,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избираемый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из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числа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его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членов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путем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открытого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голосования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простым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большинством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голосов.</w:t>
      </w:r>
    </w:p>
    <w:p w:rsidR="00EB153C" w:rsidRPr="00082EA6" w:rsidRDefault="00EB153C" w:rsidP="00082EA6">
      <w:pPr>
        <w:pStyle w:val="a4"/>
        <w:numPr>
          <w:ilvl w:val="1"/>
          <w:numId w:val="6"/>
        </w:numPr>
        <w:tabs>
          <w:tab w:val="left" w:pos="903"/>
        </w:tabs>
        <w:spacing w:line="237" w:lineRule="auto"/>
        <w:ind w:right="106" w:firstLine="291"/>
        <w:rPr>
          <w:sz w:val="24"/>
          <w:szCs w:val="24"/>
        </w:rPr>
      </w:pPr>
      <w:r w:rsidRPr="00EB153C">
        <w:rPr>
          <w:sz w:val="24"/>
          <w:szCs w:val="24"/>
        </w:rPr>
        <w:t>Заседания родительского комитета проводятся</w:t>
      </w:r>
      <w:r w:rsidRPr="00EB153C">
        <w:rPr>
          <w:spacing w:val="40"/>
          <w:sz w:val="24"/>
          <w:szCs w:val="24"/>
        </w:rPr>
        <w:t xml:space="preserve"> </w:t>
      </w:r>
      <w:r w:rsidRPr="00EB153C">
        <w:rPr>
          <w:sz w:val="24"/>
          <w:szCs w:val="24"/>
        </w:rPr>
        <w:t>ежеквартально.</w:t>
      </w:r>
      <w:r w:rsidRPr="00EB153C">
        <w:rPr>
          <w:spacing w:val="41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Обязанности</w:t>
      </w:r>
      <w:r w:rsidRPr="00EB153C">
        <w:rPr>
          <w:spacing w:val="40"/>
          <w:sz w:val="24"/>
          <w:szCs w:val="24"/>
        </w:rPr>
        <w:t xml:space="preserve"> </w:t>
      </w:r>
      <w:r w:rsidRPr="00EB153C">
        <w:rPr>
          <w:sz w:val="24"/>
          <w:szCs w:val="24"/>
        </w:rPr>
        <w:t>по</w:t>
      </w:r>
      <w:r w:rsidRPr="00EB153C">
        <w:rPr>
          <w:spacing w:val="40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организации</w:t>
      </w:r>
      <w:r w:rsidRPr="00EB153C">
        <w:rPr>
          <w:spacing w:val="42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40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проведению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заседания</w:t>
      </w:r>
      <w:r w:rsidRPr="00EB153C">
        <w:rPr>
          <w:spacing w:val="66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66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67"/>
          <w:sz w:val="24"/>
          <w:szCs w:val="24"/>
        </w:rPr>
        <w:t xml:space="preserve"> </w:t>
      </w:r>
      <w:r w:rsidRPr="00EB153C">
        <w:rPr>
          <w:sz w:val="24"/>
          <w:szCs w:val="24"/>
        </w:rPr>
        <w:t>возлагаются</w:t>
      </w:r>
      <w:r w:rsidRPr="00EB153C">
        <w:rPr>
          <w:spacing w:val="40"/>
          <w:sz w:val="24"/>
          <w:szCs w:val="24"/>
        </w:rPr>
        <w:t xml:space="preserve"> </w:t>
      </w:r>
      <w:r w:rsidRPr="00EB153C">
        <w:rPr>
          <w:sz w:val="24"/>
          <w:szCs w:val="24"/>
        </w:rPr>
        <w:t>на</w:t>
      </w:r>
      <w:r w:rsidRPr="00EB153C">
        <w:rPr>
          <w:spacing w:val="38"/>
          <w:sz w:val="24"/>
          <w:szCs w:val="24"/>
        </w:rPr>
        <w:t xml:space="preserve"> </w:t>
      </w:r>
      <w:r w:rsidRPr="00EB153C">
        <w:rPr>
          <w:sz w:val="24"/>
          <w:szCs w:val="24"/>
        </w:rPr>
        <w:t>его</w:t>
      </w:r>
      <w:r w:rsidRPr="00EB153C">
        <w:rPr>
          <w:spacing w:val="40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председателя.</w:t>
      </w:r>
      <w:r w:rsidRPr="00EB153C">
        <w:rPr>
          <w:spacing w:val="40"/>
          <w:sz w:val="24"/>
          <w:szCs w:val="24"/>
        </w:rPr>
        <w:t xml:space="preserve"> </w:t>
      </w:r>
      <w:r w:rsidRPr="00EB153C">
        <w:rPr>
          <w:sz w:val="24"/>
          <w:szCs w:val="24"/>
        </w:rPr>
        <w:t>Решения</w:t>
      </w:r>
      <w:r w:rsidRPr="00EB153C">
        <w:rPr>
          <w:spacing w:val="40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40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41"/>
          <w:sz w:val="24"/>
          <w:szCs w:val="24"/>
        </w:rPr>
        <w:t xml:space="preserve"> </w:t>
      </w:r>
      <w:r w:rsidR="00082EA6">
        <w:rPr>
          <w:spacing w:val="41"/>
          <w:sz w:val="24"/>
          <w:szCs w:val="24"/>
        </w:rPr>
        <w:t xml:space="preserve"> </w:t>
      </w:r>
      <w:r w:rsidRPr="00082EA6">
        <w:rPr>
          <w:sz w:val="24"/>
          <w:szCs w:val="24"/>
        </w:rPr>
        <w:t>принимаются простым большинством голосов</w:t>
      </w:r>
      <w:r w:rsidRPr="00082EA6">
        <w:rPr>
          <w:spacing w:val="-71"/>
          <w:sz w:val="24"/>
          <w:szCs w:val="24"/>
        </w:rPr>
        <w:t xml:space="preserve"> </w:t>
      </w:r>
      <w:r w:rsidRPr="00082EA6">
        <w:rPr>
          <w:sz w:val="24"/>
          <w:szCs w:val="24"/>
        </w:rPr>
        <w:t>путем</w:t>
      </w:r>
      <w:r w:rsidRPr="00082EA6">
        <w:rPr>
          <w:spacing w:val="-4"/>
          <w:sz w:val="24"/>
          <w:szCs w:val="24"/>
        </w:rPr>
        <w:t xml:space="preserve"> </w:t>
      </w:r>
      <w:r w:rsidRPr="00082EA6">
        <w:rPr>
          <w:sz w:val="24"/>
          <w:szCs w:val="24"/>
        </w:rPr>
        <w:t>открытого</w:t>
      </w:r>
      <w:r w:rsidRPr="00082EA6">
        <w:rPr>
          <w:spacing w:val="-2"/>
          <w:sz w:val="24"/>
          <w:szCs w:val="24"/>
        </w:rPr>
        <w:t xml:space="preserve"> </w:t>
      </w:r>
      <w:r w:rsidRPr="00082EA6">
        <w:rPr>
          <w:sz w:val="24"/>
          <w:szCs w:val="24"/>
        </w:rPr>
        <w:t>голосования.</w:t>
      </w:r>
    </w:p>
    <w:p w:rsidR="00082EA6" w:rsidRDefault="00EB153C" w:rsidP="00082EA6">
      <w:pPr>
        <w:pStyle w:val="a4"/>
        <w:numPr>
          <w:ilvl w:val="1"/>
          <w:numId w:val="6"/>
        </w:numPr>
        <w:tabs>
          <w:tab w:val="left" w:pos="903"/>
        </w:tabs>
        <w:spacing w:line="329" w:lineRule="exact"/>
        <w:ind w:left="902" w:hanging="507"/>
        <w:rPr>
          <w:sz w:val="24"/>
          <w:szCs w:val="24"/>
        </w:rPr>
      </w:pPr>
      <w:r w:rsidRPr="00EB153C">
        <w:rPr>
          <w:sz w:val="24"/>
          <w:szCs w:val="24"/>
        </w:rPr>
        <w:t>Срок</w:t>
      </w:r>
      <w:r w:rsidRPr="00EB153C">
        <w:rPr>
          <w:spacing w:val="2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полномочий</w:t>
      </w:r>
      <w:r w:rsidRPr="00EB153C">
        <w:rPr>
          <w:spacing w:val="75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76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74"/>
          <w:sz w:val="24"/>
          <w:szCs w:val="24"/>
        </w:rPr>
        <w:t xml:space="preserve"> </w:t>
      </w:r>
      <w:r w:rsidRPr="00082EA6">
        <w:rPr>
          <w:sz w:val="24"/>
          <w:szCs w:val="24"/>
        </w:rPr>
        <w:t>составляет</w:t>
      </w:r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1</w:t>
      </w:r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год.</w:t>
      </w:r>
      <w:r w:rsidRPr="00082EA6">
        <w:rPr>
          <w:spacing w:val="1"/>
          <w:sz w:val="24"/>
          <w:szCs w:val="24"/>
        </w:rPr>
        <w:t xml:space="preserve"> </w:t>
      </w:r>
      <w:proofErr w:type="gramStart"/>
      <w:r w:rsidRPr="00082EA6">
        <w:rPr>
          <w:sz w:val="24"/>
          <w:szCs w:val="24"/>
        </w:rPr>
        <w:t>Одно</w:t>
      </w:r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и</w:t>
      </w:r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тоже</w:t>
      </w:r>
      <w:proofErr w:type="gramEnd"/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лиц</w:t>
      </w:r>
    </w:p>
    <w:p w:rsidR="00EB153C" w:rsidRPr="00082EA6" w:rsidRDefault="00EB153C" w:rsidP="00082EA6">
      <w:pPr>
        <w:tabs>
          <w:tab w:val="left" w:pos="903"/>
        </w:tabs>
        <w:spacing w:line="329" w:lineRule="exact"/>
        <w:rPr>
          <w:sz w:val="24"/>
          <w:szCs w:val="24"/>
        </w:rPr>
      </w:pPr>
      <w:r w:rsidRPr="00082EA6">
        <w:rPr>
          <w:sz w:val="24"/>
          <w:szCs w:val="24"/>
        </w:rPr>
        <w:t>может</w:t>
      </w:r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быть</w:t>
      </w:r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членом</w:t>
      </w:r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родительского</w:t>
      </w:r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комитета</w:t>
      </w:r>
      <w:r w:rsidRPr="00082EA6">
        <w:rPr>
          <w:spacing w:val="1"/>
          <w:sz w:val="24"/>
          <w:szCs w:val="24"/>
        </w:rPr>
        <w:t xml:space="preserve"> </w:t>
      </w:r>
      <w:r w:rsidRPr="00082EA6">
        <w:rPr>
          <w:sz w:val="24"/>
          <w:szCs w:val="24"/>
        </w:rPr>
        <w:t>неограниченное</w:t>
      </w:r>
      <w:r w:rsidRPr="00082EA6">
        <w:rPr>
          <w:spacing w:val="-4"/>
          <w:sz w:val="24"/>
          <w:szCs w:val="24"/>
        </w:rPr>
        <w:t xml:space="preserve"> </w:t>
      </w:r>
      <w:r w:rsidRPr="00082EA6">
        <w:rPr>
          <w:sz w:val="24"/>
          <w:szCs w:val="24"/>
        </w:rPr>
        <w:t>число</w:t>
      </w:r>
      <w:r w:rsidRPr="00082EA6">
        <w:rPr>
          <w:spacing w:val="-1"/>
          <w:sz w:val="24"/>
          <w:szCs w:val="24"/>
        </w:rPr>
        <w:t xml:space="preserve"> </w:t>
      </w:r>
      <w:r w:rsidRPr="00082EA6">
        <w:rPr>
          <w:sz w:val="24"/>
          <w:szCs w:val="24"/>
        </w:rPr>
        <w:t>раз.</w:t>
      </w:r>
    </w:p>
    <w:p w:rsidR="00EB153C" w:rsidRDefault="00EB153C" w:rsidP="00EB153C">
      <w:pPr>
        <w:spacing w:line="237" w:lineRule="auto"/>
        <w:jc w:val="both"/>
        <w:sectPr w:rsidR="00EB153C" w:rsidSect="00EB153C">
          <w:footerReference w:type="default" r:id="rId8"/>
          <w:type w:val="continuous"/>
          <w:pgSz w:w="11910" w:h="16840"/>
          <w:pgMar w:top="284" w:right="460" w:bottom="400" w:left="1640" w:header="0" w:footer="218" w:gutter="0"/>
          <w:pgNumType w:start="2"/>
          <w:cols w:space="720"/>
        </w:sectPr>
      </w:pPr>
    </w:p>
    <w:p w:rsidR="00EB153C" w:rsidRPr="00EB153C" w:rsidRDefault="00EB153C" w:rsidP="00EB153C">
      <w:pPr>
        <w:pStyle w:val="Heading1"/>
        <w:numPr>
          <w:ilvl w:val="0"/>
          <w:numId w:val="8"/>
        </w:numPr>
        <w:tabs>
          <w:tab w:val="left" w:pos="3172"/>
          <w:tab w:val="left" w:pos="3173"/>
        </w:tabs>
        <w:spacing w:before="75"/>
        <w:ind w:left="3173" w:hanging="435"/>
        <w:jc w:val="both"/>
        <w:rPr>
          <w:sz w:val="24"/>
          <w:szCs w:val="24"/>
        </w:rPr>
      </w:pPr>
      <w:r w:rsidRPr="00EB153C">
        <w:rPr>
          <w:spacing w:val="-1"/>
          <w:sz w:val="24"/>
          <w:szCs w:val="24"/>
        </w:rPr>
        <w:lastRenderedPageBreak/>
        <w:t>Задачи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</w:p>
    <w:p w:rsidR="00EB153C" w:rsidRPr="00EB153C" w:rsidRDefault="00EB153C" w:rsidP="00EB153C">
      <w:pPr>
        <w:pStyle w:val="a3"/>
        <w:spacing w:before="11"/>
        <w:jc w:val="both"/>
        <w:rPr>
          <w:b/>
          <w:sz w:val="24"/>
          <w:szCs w:val="24"/>
        </w:rPr>
      </w:pPr>
    </w:p>
    <w:p w:rsidR="00EB153C" w:rsidRPr="00EB153C" w:rsidRDefault="00EB153C" w:rsidP="00EB153C">
      <w:pPr>
        <w:pStyle w:val="a4"/>
        <w:numPr>
          <w:ilvl w:val="1"/>
          <w:numId w:val="5"/>
        </w:numPr>
        <w:tabs>
          <w:tab w:val="left" w:pos="831"/>
        </w:tabs>
        <w:spacing w:line="237" w:lineRule="auto"/>
        <w:ind w:right="110" w:firstLine="291"/>
        <w:rPr>
          <w:sz w:val="24"/>
          <w:szCs w:val="24"/>
        </w:rPr>
      </w:pPr>
      <w:r w:rsidRPr="00EB153C">
        <w:rPr>
          <w:sz w:val="24"/>
          <w:szCs w:val="24"/>
        </w:rPr>
        <w:t>Укрепление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связей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между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семьей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школой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целях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установления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единства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воспитательного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влияния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на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детей.</w:t>
      </w:r>
    </w:p>
    <w:p w:rsidR="00EB153C" w:rsidRPr="00EB153C" w:rsidRDefault="00EB153C" w:rsidP="00EB153C">
      <w:pPr>
        <w:pStyle w:val="a4"/>
        <w:numPr>
          <w:ilvl w:val="1"/>
          <w:numId w:val="5"/>
        </w:numPr>
        <w:tabs>
          <w:tab w:val="left" w:pos="831"/>
        </w:tabs>
        <w:spacing w:line="237" w:lineRule="auto"/>
        <w:ind w:right="107" w:firstLine="291"/>
        <w:rPr>
          <w:sz w:val="24"/>
          <w:szCs w:val="24"/>
        </w:rPr>
      </w:pPr>
      <w:r w:rsidRPr="00EB153C">
        <w:rPr>
          <w:sz w:val="24"/>
          <w:szCs w:val="24"/>
        </w:rPr>
        <w:t>Привлечение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общественности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 активному участию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жизни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школы,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организация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педагогической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пропаганды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среди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населения,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проведение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разъяснительной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консультативной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работы.</w:t>
      </w:r>
    </w:p>
    <w:p w:rsidR="00EB153C" w:rsidRPr="00EB153C" w:rsidRDefault="00EB153C" w:rsidP="00EB153C">
      <w:pPr>
        <w:pStyle w:val="a4"/>
        <w:numPr>
          <w:ilvl w:val="1"/>
          <w:numId w:val="5"/>
        </w:numPr>
        <w:tabs>
          <w:tab w:val="left" w:pos="831"/>
        </w:tabs>
        <w:spacing w:line="237" w:lineRule="auto"/>
        <w:ind w:right="109" w:firstLine="291"/>
        <w:rPr>
          <w:sz w:val="24"/>
          <w:szCs w:val="24"/>
        </w:rPr>
      </w:pPr>
      <w:r w:rsidRPr="00EB153C">
        <w:rPr>
          <w:sz w:val="24"/>
          <w:szCs w:val="24"/>
        </w:rPr>
        <w:t>Содействие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осуществлении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охраны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жизни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здоровья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учащихся,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защиты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их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законных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прав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интересов.</w:t>
      </w:r>
    </w:p>
    <w:p w:rsidR="00EB153C" w:rsidRPr="00EB153C" w:rsidRDefault="00EB153C" w:rsidP="00EB153C">
      <w:pPr>
        <w:pStyle w:val="a4"/>
        <w:numPr>
          <w:ilvl w:val="1"/>
          <w:numId w:val="5"/>
        </w:numPr>
        <w:tabs>
          <w:tab w:val="left" w:pos="831"/>
        </w:tabs>
        <w:spacing w:line="237" w:lineRule="auto"/>
        <w:ind w:right="106" w:firstLine="291"/>
        <w:rPr>
          <w:sz w:val="24"/>
          <w:szCs w:val="24"/>
        </w:rPr>
      </w:pPr>
      <w:r w:rsidRPr="00EB153C">
        <w:rPr>
          <w:sz w:val="24"/>
          <w:szCs w:val="24"/>
        </w:rPr>
        <w:t>Помощь в организации образовательного процесса школы, подготовке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проведении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общешкольных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мероприятий.</w:t>
      </w:r>
    </w:p>
    <w:p w:rsidR="00EB153C" w:rsidRPr="00EB153C" w:rsidRDefault="00EB153C" w:rsidP="00EB153C">
      <w:pPr>
        <w:pStyle w:val="a4"/>
        <w:numPr>
          <w:ilvl w:val="1"/>
          <w:numId w:val="5"/>
        </w:numPr>
        <w:tabs>
          <w:tab w:val="left" w:pos="831"/>
        </w:tabs>
        <w:spacing w:line="237" w:lineRule="auto"/>
        <w:ind w:right="109" w:firstLine="291"/>
        <w:rPr>
          <w:sz w:val="24"/>
          <w:szCs w:val="24"/>
        </w:rPr>
      </w:pPr>
      <w:r w:rsidRPr="00EB153C">
        <w:rPr>
          <w:spacing w:val="-1"/>
          <w:sz w:val="24"/>
          <w:szCs w:val="24"/>
        </w:rPr>
        <w:t>Принятие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решений,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соответствующих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действующему</w:t>
      </w:r>
      <w:r w:rsidRPr="00EB153C">
        <w:rPr>
          <w:spacing w:val="-17"/>
          <w:sz w:val="24"/>
          <w:szCs w:val="24"/>
        </w:rPr>
        <w:t xml:space="preserve"> </w:t>
      </w:r>
      <w:r w:rsidRPr="00EB153C">
        <w:rPr>
          <w:sz w:val="24"/>
          <w:szCs w:val="24"/>
        </w:rPr>
        <w:t>законодательству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локальным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актам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школы.</w:t>
      </w:r>
    </w:p>
    <w:p w:rsidR="00EB153C" w:rsidRPr="00EB153C" w:rsidRDefault="00EB153C" w:rsidP="00EB153C">
      <w:pPr>
        <w:pStyle w:val="a4"/>
        <w:numPr>
          <w:ilvl w:val="1"/>
          <w:numId w:val="5"/>
        </w:numPr>
        <w:tabs>
          <w:tab w:val="left" w:pos="831"/>
        </w:tabs>
        <w:spacing w:line="330" w:lineRule="exact"/>
        <w:ind w:left="830" w:hanging="435"/>
        <w:rPr>
          <w:sz w:val="24"/>
          <w:szCs w:val="24"/>
        </w:rPr>
      </w:pPr>
      <w:r w:rsidRPr="00EB153C">
        <w:rPr>
          <w:sz w:val="24"/>
          <w:szCs w:val="24"/>
        </w:rPr>
        <w:t>Контроль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соблюдения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учащимися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Устава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школы.</w:t>
      </w:r>
    </w:p>
    <w:p w:rsidR="00EB153C" w:rsidRPr="00EB153C" w:rsidRDefault="00EB153C" w:rsidP="00EB153C">
      <w:pPr>
        <w:pStyle w:val="a3"/>
        <w:jc w:val="both"/>
        <w:rPr>
          <w:sz w:val="24"/>
          <w:szCs w:val="24"/>
        </w:rPr>
      </w:pPr>
    </w:p>
    <w:p w:rsidR="00EB153C" w:rsidRPr="00EB153C" w:rsidRDefault="00EB153C" w:rsidP="00EB153C">
      <w:pPr>
        <w:pStyle w:val="Heading1"/>
        <w:numPr>
          <w:ilvl w:val="0"/>
          <w:numId w:val="8"/>
        </w:numPr>
        <w:tabs>
          <w:tab w:val="left" w:pos="2740"/>
          <w:tab w:val="left" w:pos="2741"/>
        </w:tabs>
        <w:ind w:left="2740" w:hanging="435"/>
        <w:jc w:val="both"/>
        <w:rPr>
          <w:sz w:val="24"/>
          <w:szCs w:val="24"/>
        </w:rPr>
      </w:pPr>
      <w:r w:rsidRPr="00EB153C">
        <w:rPr>
          <w:spacing w:val="-1"/>
          <w:sz w:val="24"/>
          <w:szCs w:val="24"/>
        </w:rPr>
        <w:t>Компетенция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pacing w:val="-1"/>
          <w:sz w:val="24"/>
          <w:szCs w:val="24"/>
        </w:rPr>
        <w:t>Родительского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</w:p>
    <w:p w:rsidR="00EB153C" w:rsidRPr="00EB153C" w:rsidRDefault="00EB153C" w:rsidP="00EB153C">
      <w:pPr>
        <w:pStyle w:val="a3"/>
        <w:spacing w:before="8"/>
        <w:jc w:val="both"/>
        <w:rPr>
          <w:b/>
          <w:sz w:val="24"/>
          <w:szCs w:val="24"/>
        </w:rPr>
      </w:pPr>
    </w:p>
    <w:p w:rsidR="00EB153C" w:rsidRPr="00EB153C" w:rsidRDefault="00EB153C" w:rsidP="00EB153C">
      <w:pPr>
        <w:pStyle w:val="a3"/>
        <w:spacing w:before="1" w:line="332" w:lineRule="exact"/>
        <w:ind w:left="104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Компетенция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МБОУ:</w:t>
      </w:r>
    </w:p>
    <w:p w:rsidR="00EB153C" w:rsidRPr="00EB153C" w:rsidRDefault="00EB153C" w:rsidP="00EB153C">
      <w:pPr>
        <w:pStyle w:val="a4"/>
        <w:numPr>
          <w:ilvl w:val="0"/>
          <w:numId w:val="4"/>
        </w:numPr>
        <w:tabs>
          <w:tab w:val="left" w:pos="273"/>
        </w:tabs>
        <w:spacing w:before="1" w:line="237" w:lineRule="auto"/>
        <w:ind w:right="1100" w:firstLine="0"/>
        <w:rPr>
          <w:sz w:val="24"/>
          <w:szCs w:val="24"/>
        </w:rPr>
      </w:pPr>
      <w:r w:rsidRPr="00EB153C">
        <w:rPr>
          <w:sz w:val="24"/>
          <w:szCs w:val="24"/>
        </w:rPr>
        <w:t>защита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прав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законных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интересов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учащихся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родителей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(законных</w:t>
      </w:r>
      <w:r w:rsidRPr="00EB153C">
        <w:rPr>
          <w:spacing w:val="-69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представителей);</w:t>
      </w:r>
    </w:p>
    <w:p w:rsidR="00EB153C" w:rsidRPr="00EB153C" w:rsidRDefault="00EB153C" w:rsidP="00EB153C">
      <w:pPr>
        <w:pStyle w:val="a4"/>
        <w:numPr>
          <w:ilvl w:val="0"/>
          <w:numId w:val="4"/>
        </w:numPr>
        <w:tabs>
          <w:tab w:val="left" w:pos="273"/>
        </w:tabs>
        <w:spacing w:line="237" w:lineRule="auto"/>
        <w:ind w:right="868" w:firstLine="0"/>
        <w:rPr>
          <w:sz w:val="24"/>
          <w:szCs w:val="24"/>
        </w:rPr>
      </w:pPr>
      <w:r w:rsidRPr="00EB153C">
        <w:rPr>
          <w:spacing w:val="-1"/>
          <w:sz w:val="24"/>
          <w:szCs w:val="24"/>
        </w:rPr>
        <w:t>изучение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общественного</w:t>
      </w:r>
      <w:r w:rsidRPr="00EB153C">
        <w:rPr>
          <w:spacing w:val="-18"/>
          <w:sz w:val="24"/>
          <w:szCs w:val="24"/>
        </w:rPr>
        <w:t xml:space="preserve"> </w:t>
      </w:r>
      <w:r w:rsidRPr="00EB153C">
        <w:rPr>
          <w:sz w:val="24"/>
          <w:szCs w:val="24"/>
        </w:rPr>
        <w:t>мнения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потребностей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родителей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(законных</w:t>
      </w:r>
      <w:r w:rsidRPr="00EB153C">
        <w:rPr>
          <w:spacing w:val="-69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представителей)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образовательных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услугах;</w:t>
      </w:r>
    </w:p>
    <w:p w:rsidR="00EB153C" w:rsidRPr="00EB153C" w:rsidRDefault="00EB153C" w:rsidP="00EB153C">
      <w:pPr>
        <w:pStyle w:val="a4"/>
        <w:numPr>
          <w:ilvl w:val="0"/>
          <w:numId w:val="4"/>
        </w:numPr>
        <w:tabs>
          <w:tab w:val="left" w:pos="273"/>
        </w:tabs>
        <w:spacing w:line="329" w:lineRule="exact"/>
        <w:ind w:left="272" w:hanging="169"/>
        <w:rPr>
          <w:sz w:val="24"/>
          <w:szCs w:val="24"/>
        </w:rPr>
      </w:pPr>
      <w:r w:rsidRPr="00EB153C">
        <w:rPr>
          <w:sz w:val="24"/>
          <w:szCs w:val="24"/>
        </w:rPr>
        <w:t>принятие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участия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организации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проведении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мероприятий,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не</w:t>
      </w:r>
    </w:p>
    <w:p w:rsidR="00EB153C" w:rsidRPr="00EB153C" w:rsidRDefault="00EB153C" w:rsidP="00EB153C">
      <w:pPr>
        <w:pStyle w:val="a3"/>
        <w:tabs>
          <w:tab w:val="left" w:pos="2756"/>
          <w:tab w:val="left" w:pos="4286"/>
          <w:tab w:val="left" w:pos="5633"/>
          <w:tab w:val="left" w:pos="7129"/>
          <w:tab w:val="left" w:pos="8523"/>
        </w:tabs>
        <w:spacing w:line="237" w:lineRule="auto"/>
        <w:ind w:left="104" w:right="108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предусмотренных</w:t>
      </w:r>
      <w:r w:rsidRPr="00EB153C">
        <w:rPr>
          <w:sz w:val="24"/>
          <w:szCs w:val="24"/>
        </w:rPr>
        <w:tab/>
        <w:t>учебным</w:t>
      </w:r>
      <w:r w:rsidRPr="00EB153C">
        <w:rPr>
          <w:sz w:val="24"/>
          <w:szCs w:val="24"/>
        </w:rPr>
        <w:tab/>
        <w:t>планом</w:t>
      </w:r>
      <w:r w:rsidRPr="00EB153C">
        <w:rPr>
          <w:sz w:val="24"/>
          <w:szCs w:val="24"/>
        </w:rPr>
        <w:tab/>
        <w:t>(вечеров</w:t>
      </w:r>
      <w:r w:rsidRPr="00EB153C">
        <w:rPr>
          <w:sz w:val="24"/>
          <w:szCs w:val="24"/>
        </w:rPr>
        <w:tab/>
        <w:t>отдыха,</w:t>
      </w:r>
      <w:r w:rsidRPr="00EB153C">
        <w:rPr>
          <w:sz w:val="24"/>
          <w:szCs w:val="24"/>
        </w:rPr>
        <w:tab/>
      </w:r>
      <w:r w:rsidRPr="00EB153C">
        <w:rPr>
          <w:spacing w:val="-2"/>
          <w:sz w:val="24"/>
          <w:szCs w:val="24"/>
        </w:rPr>
        <w:t>дискотек,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туристических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походов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т.п.);</w:t>
      </w:r>
    </w:p>
    <w:p w:rsidR="00EB153C" w:rsidRPr="00EB153C" w:rsidRDefault="00EB153C" w:rsidP="00EB153C">
      <w:pPr>
        <w:pStyle w:val="a4"/>
        <w:numPr>
          <w:ilvl w:val="0"/>
          <w:numId w:val="4"/>
        </w:numPr>
        <w:tabs>
          <w:tab w:val="left" w:pos="273"/>
        </w:tabs>
        <w:spacing w:line="237" w:lineRule="auto"/>
        <w:ind w:right="656" w:firstLine="0"/>
        <w:rPr>
          <w:sz w:val="24"/>
          <w:szCs w:val="24"/>
        </w:rPr>
      </w:pPr>
      <w:r w:rsidRPr="00EB153C">
        <w:rPr>
          <w:sz w:val="24"/>
          <w:szCs w:val="24"/>
        </w:rPr>
        <w:t>утверждение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списков</w:t>
      </w:r>
      <w:r w:rsidRPr="00EB153C">
        <w:rPr>
          <w:spacing w:val="-17"/>
          <w:sz w:val="24"/>
          <w:szCs w:val="24"/>
        </w:rPr>
        <w:t xml:space="preserve"> </w:t>
      </w:r>
      <w:r w:rsidRPr="00EB153C">
        <w:rPr>
          <w:sz w:val="24"/>
          <w:szCs w:val="24"/>
        </w:rPr>
        <w:t>социально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не</w:t>
      </w:r>
      <w:r w:rsidRPr="00EB153C">
        <w:rPr>
          <w:spacing w:val="-17"/>
          <w:sz w:val="24"/>
          <w:szCs w:val="24"/>
        </w:rPr>
        <w:t xml:space="preserve"> </w:t>
      </w:r>
      <w:r w:rsidRPr="00EB153C">
        <w:rPr>
          <w:sz w:val="24"/>
          <w:szCs w:val="24"/>
        </w:rPr>
        <w:t>защищенных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детей,</w:t>
      </w:r>
      <w:r w:rsidRPr="00EB153C">
        <w:rPr>
          <w:spacing w:val="-17"/>
          <w:sz w:val="24"/>
          <w:szCs w:val="24"/>
        </w:rPr>
        <w:t xml:space="preserve"> </w:t>
      </w:r>
      <w:r w:rsidRPr="00EB153C">
        <w:rPr>
          <w:sz w:val="24"/>
          <w:szCs w:val="24"/>
        </w:rPr>
        <w:t>нуждающихся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69"/>
          <w:sz w:val="24"/>
          <w:szCs w:val="24"/>
        </w:rPr>
        <w:t xml:space="preserve"> </w:t>
      </w:r>
      <w:r w:rsidRPr="00EB153C">
        <w:rPr>
          <w:sz w:val="24"/>
          <w:szCs w:val="24"/>
        </w:rPr>
        <w:t>материальной</w:t>
      </w:r>
      <w:r w:rsidRPr="00EB153C">
        <w:rPr>
          <w:spacing w:val="-6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помощи</w:t>
      </w:r>
      <w:r w:rsidRPr="00EB153C">
        <w:rPr>
          <w:spacing w:val="-6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обеспечении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бесплатным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питанием;</w:t>
      </w:r>
    </w:p>
    <w:p w:rsidR="00EB153C" w:rsidRPr="00EB153C" w:rsidRDefault="00EB153C" w:rsidP="00EB153C">
      <w:pPr>
        <w:pStyle w:val="a4"/>
        <w:numPr>
          <w:ilvl w:val="0"/>
          <w:numId w:val="4"/>
        </w:numPr>
        <w:tabs>
          <w:tab w:val="left" w:pos="273"/>
        </w:tabs>
        <w:spacing w:line="237" w:lineRule="auto"/>
        <w:ind w:right="1148" w:firstLine="0"/>
        <w:rPr>
          <w:sz w:val="24"/>
          <w:szCs w:val="24"/>
        </w:rPr>
      </w:pPr>
      <w:r w:rsidRPr="00EB153C">
        <w:rPr>
          <w:sz w:val="24"/>
          <w:szCs w:val="24"/>
        </w:rPr>
        <w:t>формирование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временных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комиссий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(или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иных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рабочих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органов)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по</w:t>
      </w:r>
      <w:r w:rsidRPr="00EB153C">
        <w:rPr>
          <w:spacing w:val="-69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различным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направлениям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деятельности;</w:t>
      </w:r>
    </w:p>
    <w:p w:rsidR="00EB153C" w:rsidRPr="00082EA6" w:rsidRDefault="00EB153C" w:rsidP="00082EA6">
      <w:pPr>
        <w:pStyle w:val="a4"/>
        <w:numPr>
          <w:ilvl w:val="0"/>
          <w:numId w:val="4"/>
        </w:numPr>
        <w:tabs>
          <w:tab w:val="left" w:pos="273"/>
        </w:tabs>
        <w:spacing w:line="331" w:lineRule="exact"/>
        <w:ind w:left="272" w:hanging="169"/>
        <w:rPr>
          <w:sz w:val="24"/>
          <w:szCs w:val="24"/>
        </w:rPr>
      </w:pPr>
      <w:r w:rsidRPr="00EB153C">
        <w:rPr>
          <w:sz w:val="24"/>
          <w:szCs w:val="24"/>
        </w:rPr>
        <w:t>обсуждение</w:t>
      </w:r>
      <w:r w:rsidRPr="00EB153C">
        <w:rPr>
          <w:spacing w:val="-17"/>
          <w:sz w:val="24"/>
          <w:szCs w:val="24"/>
        </w:rPr>
        <w:t xml:space="preserve"> </w:t>
      </w:r>
      <w:r w:rsidRPr="00EB153C">
        <w:rPr>
          <w:sz w:val="24"/>
          <w:szCs w:val="24"/>
        </w:rPr>
        <w:t>локальных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нормативных</w:t>
      </w:r>
      <w:r w:rsidRPr="00EB153C">
        <w:rPr>
          <w:spacing w:val="-17"/>
          <w:sz w:val="24"/>
          <w:szCs w:val="24"/>
        </w:rPr>
        <w:t xml:space="preserve"> </w:t>
      </w:r>
      <w:r w:rsidRPr="00EB153C">
        <w:rPr>
          <w:sz w:val="24"/>
          <w:szCs w:val="24"/>
        </w:rPr>
        <w:t>актов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МБОУ</w:t>
      </w:r>
      <w:r w:rsidRPr="00EB153C">
        <w:rPr>
          <w:spacing w:val="-15"/>
          <w:sz w:val="24"/>
          <w:szCs w:val="24"/>
        </w:rPr>
        <w:t xml:space="preserve"> </w:t>
      </w:r>
      <w:r w:rsidRPr="00082EA6">
        <w:rPr>
          <w:sz w:val="24"/>
          <w:szCs w:val="24"/>
        </w:rPr>
        <w:t>затрагивающих права и законные интересы учащихся, а</w:t>
      </w:r>
      <w:r w:rsidRPr="00082EA6">
        <w:rPr>
          <w:spacing w:val="-70"/>
          <w:sz w:val="24"/>
          <w:szCs w:val="24"/>
        </w:rPr>
        <w:t xml:space="preserve"> </w:t>
      </w:r>
      <w:r w:rsidRPr="00082EA6">
        <w:rPr>
          <w:sz w:val="24"/>
          <w:szCs w:val="24"/>
        </w:rPr>
        <w:t>также</w:t>
      </w:r>
      <w:r w:rsidRPr="00082EA6">
        <w:rPr>
          <w:spacing w:val="-3"/>
          <w:sz w:val="24"/>
          <w:szCs w:val="24"/>
        </w:rPr>
        <w:t xml:space="preserve"> </w:t>
      </w:r>
      <w:r w:rsidRPr="00082EA6">
        <w:rPr>
          <w:sz w:val="24"/>
          <w:szCs w:val="24"/>
        </w:rPr>
        <w:t>их</w:t>
      </w:r>
      <w:r w:rsidRPr="00082EA6">
        <w:rPr>
          <w:spacing w:val="-2"/>
          <w:sz w:val="24"/>
          <w:szCs w:val="24"/>
        </w:rPr>
        <w:t xml:space="preserve"> </w:t>
      </w:r>
      <w:r w:rsidRPr="00082EA6">
        <w:rPr>
          <w:sz w:val="24"/>
          <w:szCs w:val="24"/>
        </w:rPr>
        <w:t>родителей</w:t>
      </w:r>
      <w:r w:rsidRPr="00082EA6">
        <w:rPr>
          <w:spacing w:val="-2"/>
          <w:sz w:val="24"/>
          <w:szCs w:val="24"/>
        </w:rPr>
        <w:t xml:space="preserve"> </w:t>
      </w:r>
      <w:r w:rsidRPr="00082EA6">
        <w:rPr>
          <w:sz w:val="24"/>
          <w:szCs w:val="24"/>
        </w:rPr>
        <w:t>(законных</w:t>
      </w:r>
      <w:r w:rsidRPr="00082EA6">
        <w:rPr>
          <w:spacing w:val="-3"/>
          <w:sz w:val="24"/>
          <w:szCs w:val="24"/>
        </w:rPr>
        <w:t xml:space="preserve"> </w:t>
      </w:r>
      <w:r w:rsidRPr="00082EA6">
        <w:rPr>
          <w:sz w:val="24"/>
          <w:szCs w:val="24"/>
        </w:rPr>
        <w:t>представителей);</w:t>
      </w:r>
    </w:p>
    <w:p w:rsidR="00EB153C" w:rsidRPr="00082EA6" w:rsidRDefault="00EB153C" w:rsidP="00082EA6">
      <w:pPr>
        <w:pStyle w:val="a4"/>
        <w:numPr>
          <w:ilvl w:val="0"/>
          <w:numId w:val="4"/>
        </w:numPr>
        <w:tabs>
          <w:tab w:val="left" w:pos="273"/>
        </w:tabs>
        <w:spacing w:line="329" w:lineRule="exact"/>
        <w:ind w:left="272" w:hanging="169"/>
        <w:rPr>
          <w:sz w:val="24"/>
          <w:szCs w:val="24"/>
        </w:rPr>
      </w:pPr>
      <w:r w:rsidRPr="00EB153C">
        <w:rPr>
          <w:sz w:val="24"/>
          <w:szCs w:val="24"/>
        </w:rPr>
        <w:t>выборы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членов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комиссии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по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урегулированию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споров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между</w:t>
      </w:r>
      <w:r w:rsidR="00082EA6">
        <w:rPr>
          <w:sz w:val="24"/>
          <w:szCs w:val="24"/>
        </w:rPr>
        <w:t xml:space="preserve"> </w:t>
      </w:r>
      <w:r w:rsidRPr="00082EA6">
        <w:rPr>
          <w:spacing w:val="-1"/>
          <w:sz w:val="24"/>
          <w:szCs w:val="24"/>
        </w:rPr>
        <w:t>участниками</w:t>
      </w:r>
      <w:r w:rsidRPr="00082EA6">
        <w:rPr>
          <w:spacing w:val="-17"/>
          <w:sz w:val="24"/>
          <w:szCs w:val="24"/>
        </w:rPr>
        <w:t xml:space="preserve"> </w:t>
      </w:r>
      <w:r w:rsidRPr="00082EA6">
        <w:rPr>
          <w:sz w:val="24"/>
          <w:szCs w:val="24"/>
        </w:rPr>
        <w:t>образовательных</w:t>
      </w:r>
      <w:r w:rsidRPr="00082EA6">
        <w:rPr>
          <w:spacing w:val="-16"/>
          <w:sz w:val="24"/>
          <w:szCs w:val="24"/>
        </w:rPr>
        <w:t xml:space="preserve"> </w:t>
      </w:r>
      <w:r w:rsidRPr="00082EA6">
        <w:rPr>
          <w:sz w:val="24"/>
          <w:szCs w:val="24"/>
        </w:rPr>
        <w:t>отношений</w:t>
      </w:r>
      <w:r w:rsidRPr="00082EA6">
        <w:rPr>
          <w:spacing w:val="-17"/>
          <w:sz w:val="24"/>
          <w:szCs w:val="24"/>
        </w:rPr>
        <w:t xml:space="preserve"> </w:t>
      </w:r>
      <w:r w:rsidRPr="00082EA6">
        <w:rPr>
          <w:sz w:val="24"/>
          <w:szCs w:val="24"/>
        </w:rPr>
        <w:t>от</w:t>
      </w:r>
      <w:r w:rsidRPr="00082EA6">
        <w:rPr>
          <w:spacing w:val="-15"/>
          <w:sz w:val="24"/>
          <w:szCs w:val="24"/>
        </w:rPr>
        <w:t xml:space="preserve"> </w:t>
      </w:r>
      <w:r w:rsidRPr="00082EA6">
        <w:rPr>
          <w:sz w:val="24"/>
          <w:szCs w:val="24"/>
        </w:rPr>
        <w:t>родителей</w:t>
      </w:r>
      <w:r w:rsidRPr="00082EA6">
        <w:rPr>
          <w:spacing w:val="-15"/>
          <w:sz w:val="24"/>
          <w:szCs w:val="24"/>
        </w:rPr>
        <w:t xml:space="preserve"> </w:t>
      </w:r>
      <w:r w:rsidRPr="00082EA6">
        <w:rPr>
          <w:sz w:val="24"/>
          <w:szCs w:val="24"/>
        </w:rPr>
        <w:t>(законных</w:t>
      </w:r>
      <w:r w:rsidRPr="00082EA6">
        <w:rPr>
          <w:spacing w:val="-70"/>
          <w:sz w:val="24"/>
          <w:szCs w:val="24"/>
        </w:rPr>
        <w:t xml:space="preserve"> </w:t>
      </w:r>
      <w:r w:rsidRPr="00082EA6">
        <w:rPr>
          <w:sz w:val="24"/>
          <w:szCs w:val="24"/>
        </w:rPr>
        <w:t>представителей)</w:t>
      </w:r>
      <w:r w:rsidRPr="00082EA6">
        <w:rPr>
          <w:spacing w:val="-13"/>
          <w:sz w:val="24"/>
          <w:szCs w:val="24"/>
        </w:rPr>
        <w:t xml:space="preserve"> </w:t>
      </w:r>
      <w:r w:rsidRPr="00082EA6">
        <w:rPr>
          <w:sz w:val="24"/>
          <w:szCs w:val="24"/>
        </w:rPr>
        <w:t>учащихся</w:t>
      </w:r>
      <w:r w:rsidRPr="00082EA6">
        <w:rPr>
          <w:spacing w:val="-10"/>
          <w:sz w:val="24"/>
          <w:szCs w:val="24"/>
        </w:rPr>
        <w:t xml:space="preserve"> </w:t>
      </w:r>
      <w:r w:rsidRPr="00082EA6">
        <w:rPr>
          <w:sz w:val="24"/>
          <w:szCs w:val="24"/>
        </w:rPr>
        <w:t>МБОУ</w:t>
      </w:r>
      <w:r w:rsidR="00082EA6">
        <w:rPr>
          <w:sz w:val="24"/>
          <w:szCs w:val="24"/>
        </w:rPr>
        <w:t>.</w:t>
      </w:r>
      <w:r w:rsidRPr="00082EA6">
        <w:rPr>
          <w:spacing w:val="-10"/>
          <w:sz w:val="24"/>
          <w:szCs w:val="24"/>
        </w:rPr>
        <w:t xml:space="preserve"> </w:t>
      </w:r>
    </w:p>
    <w:p w:rsidR="00EB153C" w:rsidRPr="00EB153C" w:rsidRDefault="00EB153C" w:rsidP="00EB153C">
      <w:pPr>
        <w:pStyle w:val="a3"/>
        <w:spacing w:before="1"/>
        <w:jc w:val="both"/>
        <w:rPr>
          <w:sz w:val="24"/>
          <w:szCs w:val="24"/>
        </w:rPr>
      </w:pPr>
    </w:p>
    <w:p w:rsidR="00EB153C" w:rsidRPr="00EB153C" w:rsidRDefault="00EB153C" w:rsidP="00EB153C">
      <w:pPr>
        <w:pStyle w:val="Heading1"/>
        <w:numPr>
          <w:ilvl w:val="0"/>
          <w:numId w:val="3"/>
        </w:numPr>
        <w:tabs>
          <w:tab w:val="left" w:pos="1721"/>
        </w:tabs>
        <w:ind w:hanging="357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Права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обязанности</w:t>
      </w:r>
      <w:r w:rsidRPr="00EB153C">
        <w:rPr>
          <w:spacing w:val="48"/>
          <w:sz w:val="24"/>
          <w:szCs w:val="24"/>
        </w:rPr>
        <w:t xml:space="preserve"> </w:t>
      </w:r>
      <w:r w:rsidRPr="00EB153C">
        <w:rPr>
          <w:sz w:val="24"/>
          <w:szCs w:val="24"/>
        </w:rPr>
        <w:t>членов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</w:p>
    <w:p w:rsidR="00EB153C" w:rsidRPr="00EB153C" w:rsidRDefault="00EB153C" w:rsidP="00EB153C">
      <w:pPr>
        <w:pStyle w:val="a3"/>
        <w:spacing w:before="8"/>
        <w:jc w:val="both"/>
        <w:rPr>
          <w:b/>
          <w:sz w:val="24"/>
          <w:szCs w:val="24"/>
        </w:rPr>
      </w:pPr>
    </w:p>
    <w:p w:rsidR="00EB153C" w:rsidRPr="00EB153C" w:rsidRDefault="00EB153C" w:rsidP="00EB153C">
      <w:pPr>
        <w:pStyle w:val="a4"/>
        <w:numPr>
          <w:ilvl w:val="1"/>
          <w:numId w:val="2"/>
        </w:numPr>
        <w:tabs>
          <w:tab w:val="left" w:pos="901"/>
        </w:tabs>
        <w:spacing w:line="332" w:lineRule="exact"/>
        <w:ind w:hanging="505"/>
        <w:rPr>
          <w:sz w:val="24"/>
          <w:szCs w:val="24"/>
        </w:rPr>
      </w:pPr>
      <w:r w:rsidRPr="00EB153C">
        <w:rPr>
          <w:sz w:val="24"/>
          <w:szCs w:val="24"/>
        </w:rPr>
        <w:t>Родительский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имеет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право:</w:t>
      </w:r>
    </w:p>
    <w:p w:rsidR="00EB153C" w:rsidRPr="00EB153C" w:rsidRDefault="00EB153C" w:rsidP="00EB153C">
      <w:pPr>
        <w:pStyle w:val="a3"/>
        <w:tabs>
          <w:tab w:val="left" w:pos="1926"/>
        </w:tabs>
        <w:spacing w:before="1" w:line="237" w:lineRule="auto"/>
        <w:ind w:left="104" w:right="108" w:firstLine="291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а)</w:t>
      </w:r>
      <w:r w:rsidRPr="00EB153C">
        <w:rPr>
          <w:spacing w:val="17"/>
          <w:sz w:val="24"/>
          <w:szCs w:val="24"/>
        </w:rPr>
        <w:t xml:space="preserve"> </w:t>
      </w:r>
      <w:r w:rsidRPr="00EB153C">
        <w:rPr>
          <w:sz w:val="24"/>
          <w:szCs w:val="24"/>
        </w:rPr>
        <w:t>вносить</w:t>
      </w:r>
      <w:r w:rsidRPr="00EB153C">
        <w:rPr>
          <w:sz w:val="24"/>
          <w:szCs w:val="24"/>
        </w:rPr>
        <w:tab/>
        <w:t>на</w:t>
      </w:r>
      <w:r w:rsidRPr="00EB153C">
        <w:rPr>
          <w:spacing w:val="3"/>
          <w:sz w:val="24"/>
          <w:szCs w:val="24"/>
        </w:rPr>
        <w:t xml:space="preserve"> </w:t>
      </w:r>
      <w:r w:rsidRPr="00EB153C">
        <w:rPr>
          <w:sz w:val="24"/>
          <w:szCs w:val="24"/>
        </w:rPr>
        <w:t>рассмотрение</w:t>
      </w:r>
      <w:r w:rsidRPr="00EB153C">
        <w:rPr>
          <w:spacing w:val="1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предложения</w:t>
      </w:r>
      <w:r w:rsidRPr="00EB153C">
        <w:rPr>
          <w:spacing w:val="4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органам</w:t>
      </w:r>
      <w:r w:rsidRPr="00EB153C">
        <w:rPr>
          <w:spacing w:val="2"/>
          <w:sz w:val="24"/>
          <w:szCs w:val="24"/>
        </w:rPr>
        <w:t xml:space="preserve"> </w:t>
      </w:r>
      <w:r w:rsidRPr="00EB153C">
        <w:rPr>
          <w:sz w:val="24"/>
          <w:szCs w:val="24"/>
        </w:rPr>
        <w:t>управления</w:t>
      </w:r>
      <w:r w:rsidRPr="00EB153C">
        <w:rPr>
          <w:spacing w:val="5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школой,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получать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информацию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о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результатах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их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рассмотрения;</w:t>
      </w:r>
    </w:p>
    <w:p w:rsidR="00EB153C" w:rsidRPr="00EB153C" w:rsidRDefault="00EB153C" w:rsidP="00EB153C">
      <w:pPr>
        <w:pStyle w:val="a3"/>
        <w:spacing w:line="237" w:lineRule="auto"/>
        <w:ind w:left="104" w:firstLine="291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б)</w:t>
      </w:r>
      <w:r w:rsidRPr="00EB153C">
        <w:rPr>
          <w:spacing w:val="15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организовывать</w:t>
      </w:r>
      <w:r w:rsidRPr="00EB153C">
        <w:rPr>
          <w:spacing w:val="17"/>
          <w:sz w:val="24"/>
          <w:szCs w:val="24"/>
        </w:rPr>
        <w:t xml:space="preserve"> </w:t>
      </w:r>
      <w:r w:rsidRPr="00EB153C">
        <w:rPr>
          <w:sz w:val="24"/>
          <w:szCs w:val="24"/>
        </w:rPr>
        <w:t>временные</w:t>
      </w:r>
      <w:r w:rsidRPr="00EB153C">
        <w:rPr>
          <w:spacing w:val="16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комиссии</w:t>
      </w:r>
      <w:r w:rsidRPr="00EB153C">
        <w:rPr>
          <w:spacing w:val="17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под</w:t>
      </w:r>
      <w:r w:rsidRPr="00EB153C">
        <w:rPr>
          <w:spacing w:val="15"/>
          <w:sz w:val="24"/>
          <w:szCs w:val="24"/>
        </w:rPr>
        <w:t xml:space="preserve"> </w:t>
      </w:r>
      <w:r w:rsidRPr="00EB153C">
        <w:rPr>
          <w:sz w:val="24"/>
          <w:szCs w:val="24"/>
        </w:rPr>
        <w:t>руководством</w:t>
      </w:r>
      <w:r w:rsidRPr="00EB153C">
        <w:rPr>
          <w:spacing w:val="16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-69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для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исполнения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возложенных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на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них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функций.</w:t>
      </w:r>
    </w:p>
    <w:p w:rsidR="00EB153C" w:rsidRPr="00EB153C" w:rsidRDefault="00EB153C" w:rsidP="00EB153C">
      <w:pPr>
        <w:pStyle w:val="a4"/>
        <w:numPr>
          <w:ilvl w:val="1"/>
          <w:numId w:val="2"/>
        </w:numPr>
        <w:tabs>
          <w:tab w:val="left" w:pos="830"/>
        </w:tabs>
        <w:spacing w:line="330" w:lineRule="exact"/>
        <w:ind w:left="829" w:hanging="434"/>
        <w:rPr>
          <w:sz w:val="24"/>
          <w:szCs w:val="24"/>
        </w:rPr>
      </w:pPr>
      <w:r w:rsidRPr="00EB153C">
        <w:rPr>
          <w:sz w:val="24"/>
          <w:szCs w:val="24"/>
        </w:rPr>
        <w:t>Член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имеет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право:</w:t>
      </w:r>
    </w:p>
    <w:p w:rsidR="00EB153C" w:rsidRPr="00EB153C" w:rsidRDefault="00EB153C" w:rsidP="00EB153C">
      <w:pPr>
        <w:pStyle w:val="a3"/>
        <w:spacing w:before="60" w:line="237" w:lineRule="auto"/>
        <w:ind w:left="104" w:right="106" w:firstLine="291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а) инициировать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обсуждение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внепланового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вопроса,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касающегося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деятельности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школы,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если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его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предложение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поддержит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менее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20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%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присутствующих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членов;</w:t>
      </w:r>
    </w:p>
    <w:p w:rsidR="00EB153C" w:rsidRPr="00EB153C" w:rsidRDefault="00EB153C" w:rsidP="00EB153C">
      <w:pPr>
        <w:pStyle w:val="a3"/>
        <w:spacing w:line="237" w:lineRule="auto"/>
        <w:ind w:left="104" w:right="106" w:firstLine="291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б) предлагать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органам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управления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школой</w:t>
      </w:r>
      <w:r w:rsidRPr="00EB153C">
        <w:rPr>
          <w:spacing w:val="73"/>
          <w:sz w:val="24"/>
          <w:szCs w:val="24"/>
        </w:rPr>
        <w:t xml:space="preserve"> </w:t>
      </w:r>
      <w:r w:rsidRPr="00EB153C">
        <w:rPr>
          <w:sz w:val="24"/>
          <w:szCs w:val="24"/>
        </w:rPr>
        <w:t>изменения</w:t>
      </w:r>
      <w:r w:rsidRPr="00EB153C">
        <w:rPr>
          <w:spacing w:val="73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73"/>
          <w:sz w:val="24"/>
          <w:szCs w:val="24"/>
        </w:rPr>
        <w:t xml:space="preserve"> </w:t>
      </w:r>
      <w:r w:rsidRPr="00EB153C">
        <w:rPr>
          <w:sz w:val="24"/>
          <w:szCs w:val="24"/>
        </w:rPr>
        <w:t>план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мероприятий по совершенствованию воспитательной работы в отношении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учащихся;</w:t>
      </w:r>
    </w:p>
    <w:p w:rsidR="00EB153C" w:rsidRPr="00EB153C" w:rsidRDefault="00EB153C" w:rsidP="00EB153C">
      <w:pPr>
        <w:pStyle w:val="a3"/>
        <w:spacing w:line="237" w:lineRule="auto"/>
        <w:ind w:left="104" w:right="108" w:firstLine="291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в) вносить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предложения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поощрении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родителей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(законных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представителей)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несовершеннолетних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учащихся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за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активную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работу,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оказание</w:t>
      </w:r>
      <w:r w:rsidRPr="00EB153C">
        <w:rPr>
          <w:spacing w:val="-6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помощи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проведении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общешкольных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мероприятий.</w:t>
      </w:r>
    </w:p>
    <w:p w:rsidR="00EB153C" w:rsidRPr="00EB153C" w:rsidRDefault="00EB153C" w:rsidP="00EB153C">
      <w:pPr>
        <w:pStyle w:val="a4"/>
        <w:numPr>
          <w:ilvl w:val="1"/>
          <w:numId w:val="2"/>
        </w:numPr>
        <w:tabs>
          <w:tab w:val="left" w:pos="973"/>
        </w:tabs>
        <w:spacing w:line="329" w:lineRule="exact"/>
        <w:ind w:left="972" w:hanging="577"/>
        <w:rPr>
          <w:sz w:val="24"/>
          <w:szCs w:val="24"/>
        </w:rPr>
      </w:pPr>
      <w:r w:rsidRPr="00EB153C">
        <w:rPr>
          <w:sz w:val="24"/>
          <w:szCs w:val="24"/>
        </w:rPr>
        <w:t>Родительский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</w:t>
      </w:r>
      <w:r w:rsidRPr="00EB153C">
        <w:rPr>
          <w:spacing w:val="-16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обязан:</w:t>
      </w:r>
    </w:p>
    <w:p w:rsidR="00082EA6" w:rsidRDefault="00EB153C" w:rsidP="00EB153C">
      <w:pPr>
        <w:pStyle w:val="a3"/>
        <w:spacing w:line="237" w:lineRule="auto"/>
        <w:ind w:left="396" w:right="1626"/>
        <w:jc w:val="both"/>
        <w:rPr>
          <w:spacing w:val="-71"/>
          <w:sz w:val="24"/>
          <w:szCs w:val="24"/>
        </w:rPr>
      </w:pPr>
      <w:r w:rsidRPr="00EB153C">
        <w:rPr>
          <w:sz w:val="24"/>
          <w:szCs w:val="24"/>
        </w:rPr>
        <w:t>а)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выполнять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план</w:t>
      </w:r>
      <w:r w:rsidRPr="00EB153C">
        <w:rPr>
          <w:spacing w:val="-11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работы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12"/>
          <w:sz w:val="24"/>
          <w:szCs w:val="24"/>
        </w:rPr>
        <w:t xml:space="preserve"> </w:t>
      </w:r>
      <w:r w:rsidRPr="00EB153C">
        <w:rPr>
          <w:sz w:val="24"/>
          <w:szCs w:val="24"/>
        </w:rPr>
        <w:t>решения</w:t>
      </w:r>
      <w:r w:rsidRPr="00EB153C">
        <w:rPr>
          <w:spacing w:val="-1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50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комитета;</w:t>
      </w:r>
      <w:r w:rsidRPr="00EB153C">
        <w:rPr>
          <w:spacing w:val="-71"/>
          <w:sz w:val="24"/>
          <w:szCs w:val="24"/>
        </w:rPr>
        <w:t xml:space="preserve"> </w:t>
      </w:r>
    </w:p>
    <w:p w:rsidR="00EB153C" w:rsidRPr="00EB153C" w:rsidRDefault="00EB153C" w:rsidP="00EB153C">
      <w:pPr>
        <w:pStyle w:val="a3"/>
        <w:spacing w:line="237" w:lineRule="auto"/>
        <w:ind w:left="396" w:right="1626"/>
        <w:jc w:val="both"/>
        <w:rPr>
          <w:sz w:val="24"/>
          <w:szCs w:val="24"/>
        </w:rPr>
      </w:pPr>
      <w:r w:rsidRPr="00EB153C">
        <w:rPr>
          <w:sz w:val="24"/>
          <w:szCs w:val="24"/>
        </w:rPr>
        <w:lastRenderedPageBreak/>
        <w:t>б)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отвечать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за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принимаемые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решения;</w:t>
      </w:r>
    </w:p>
    <w:p w:rsidR="00EB153C" w:rsidRPr="00EB153C" w:rsidRDefault="00EB153C" w:rsidP="00EB153C">
      <w:pPr>
        <w:pStyle w:val="a3"/>
        <w:spacing w:line="237" w:lineRule="auto"/>
        <w:ind w:left="104" w:right="177" w:firstLine="291"/>
        <w:jc w:val="both"/>
        <w:rPr>
          <w:sz w:val="24"/>
          <w:szCs w:val="24"/>
        </w:rPr>
      </w:pPr>
      <w:r w:rsidRPr="00EB153C">
        <w:rPr>
          <w:sz w:val="24"/>
          <w:szCs w:val="24"/>
        </w:rPr>
        <w:t xml:space="preserve">в) </w:t>
      </w:r>
      <w:proofErr w:type="gramStart"/>
      <w:r w:rsidRPr="00EB153C">
        <w:rPr>
          <w:sz w:val="24"/>
          <w:szCs w:val="24"/>
        </w:rPr>
        <w:t>устанавливать взаимопонимание</w:t>
      </w:r>
      <w:proofErr w:type="gramEnd"/>
      <w:r w:rsidRPr="00EB153C">
        <w:rPr>
          <w:sz w:val="24"/>
          <w:szCs w:val="24"/>
        </w:rPr>
        <w:t xml:space="preserve"> между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органами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управления</w:t>
      </w:r>
      <w:r w:rsidRPr="00EB153C">
        <w:rPr>
          <w:spacing w:val="72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школой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родителями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(законными</w:t>
      </w:r>
      <w:r w:rsidRPr="00EB153C">
        <w:rPr>
          <w:spacing w:val="73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представителями)</w:t>
      </w:r>
      <w:r w:rsidRPr="00EB153C">
        <w:rPr>
          <w:spacing w:val="73"/>
          <w:sz w:val="24"/>
          <w:szCs w:val="24"/>
        </w:rPr>
        <w:t xml:space="preserve"> </w:t>
      </w:r>
      <w:r w:rsidRPr="00EB153C">
        <w:rPr>
          <w:sz w:val="24"/>
          <w:szCs w:val="24"/>
        </w:rPr>
        <w:t>несовершеннолетних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учащихся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вопросах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семейного</w:t>
      </w:r>
      <w:r w:rsidRPr="00EB153C">
        <w:rPr>
          <w:spacing w:val="-6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общественного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воспитания;</w:t>
      </w:r>
    </w:p>
    <w:p w:rsidR="00EB153C" w:rsidRPr="00EB153C" w:rsidRDefault="00EB153C" w:rsidP="00EB153C">
      <w:pPr>
        <w:pStyle w:val="a3"/>
        <w:spacing w:line="330" w:lineRule="exact"/>
        <w:ind w:left="396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г)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принимать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решения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13"/>
          <w:sz w:val="24"/>
          <w:szCs w:val="24"/>
        </w:rPr>
        <w:t xml:space="preserve"> </w:t>
      </w:r>
      <w:r w:rsidRPr="00EB153C">
        <w:rPr>
          <w:sz w:val="24"/>
          <w:szCs w:val="24"/>
        </w:rPr>
        <w:t>соответствии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с</w:t>
      </w:r>
      <w:r w:rsidRPr="00EB153C">
        <w:rPr>
          <w:spacing w:val="-14"/>
          <w:sz w:val="24"/>
          <w:szCs w:val="24"/>
        </w:rPr>
        <w:t xml:space="preserve"> </w:t>
      </w:r>
      <w:r w:rsidRPr="00EB153C">
        <w:rPr>
          <w:sz w:val="24"/>
          <w:szCs w:val="24"/>
        </w:rPr>
        <w:t>законодательством.</w:t>
      </w:r>
    </w:p>
    <w:p w:rsidR="00EB153C" w:rsidRPr="00EB153C" w:rsidRDefault="00EB153C" w:rsidP="00EB153C">
      <w:pPr>
        <w:pStyle w:val="a3"/>
        <w:spacing w:before="1"/>
        <w:jc w:val="both"/>
        <w:rPr>
          <w:sz w:val="24"/>
          <w:szCs w:val="24"/>
        </w:rPr>
      </w:pPr>
    </w:p>
    <w:p w:rsidR="00EB153C" w:rsidRPr="00EB153C" w:rsidRDefault="00EB153C" w:rsidP="00EB153C">
      <w:pPr>
        <w:pStyle w:val="Heading1"/>
        <w:tabs>
          <w:tab w:val="left" w:pos="180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5.</w:t>
      </w:r>
      <w:r w:rsidRPr="00EB153C">
        <w:rPr>
          <w:sz w:val="24"/>
          <w:szCs w:val="24"/>
        </w:rPr>
        <w:t>Организация</w:t>
      </w:r>
      <w:r w:rsidRPr="00EB153C">
        <w:rPr>
          <w:spacing w:val="-18"/>
          <w:sz w:val="24"/>
          <w:szCs w:val="24"/>
        </w:rPr>
        <w:t xml:space="preserve"> </w:t>
      </w:r>
      <w:r w:rsidRPr="00EB153C">
        <w:rPr>
          <w:sz w:val="24"/>
          <w:szCs w:val="24"/>
        </w:rPr>
        <w:t>деятельности</w:t>
      </w:r>
      <w:r w:rsidRPr="00EB153C">
        <w:rPr>
          <w:spacing w:val="-17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38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</w:p>
    <w:p w:rsidR="00EB153C" w:rsidRPr="00EB153C" w:rsidRDefault="00EB153C" w:rsidP="00EB153C">
      <w:pPr>
        <w:pStyle w:val="a3"/>
        <w:jc w:val="both"/>
        <w:rPr>
          <w:b/>
          <w:sz w:val="24"/>
          <w:szCs w:val="24"/>
        </w:rPr>
      </w:pP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830"/>
        </w:tabs>
        <w:spacing w:line="237" w:lineRule="auto"/>
        <w:ind w:right="107" w:firstLine="291"/>
        <w:rPr>
          <w:sz w:val="24"/>
          <w:szCs w:val="24"/>
        </w:rPr>
      </w:pPr>
      <w:r w:rsidRPr="00EB153C">
        <w:rPr>
          <w:sz w:val="24"/>
          <w:szCs w:val="24"/>
        </w:rPr>
        <w:t>Члены 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 иные приглашѐнные граждане, чья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профессиональная и (или) общественная деятельность, знания, возможности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опыт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могут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позитивным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образом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содействовать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решению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вопросов,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работают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на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общественных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началах.</w:t>
      </w: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830"/>
        </w:tabs>
        <w:spacing w:line="237" w:lineRule="auto"/>
        <w:ind w:right="107" w:firstLine="291"/>
        <w:rPr>
          <w:sz w:val="24"/>
          <w:szCs w:val="24"/>
        </w:rPr>
      </w:pPr>
      <w:r w:rsidRPr="00EB153C">
        <w:rPr>
          <w:sz w:val="24"/>
          <w:szCs w:val="24"/>
        </w:rPr>
        <w:t>Первое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заседание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созывается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директором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школы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не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позднее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чем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через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месяц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после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его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формирования.</w:t>
      </w: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830"/>
        </w:tabs>
        <w:spacing w:line="237" w:lineRule="auto"/>
        <w:ind w:right="108" w:firstLine="291"/>
        <w:rPr>
          <w:sz w:val="24"/>
          <w:szCs w:val="24"/>
        </w:rPr>
      </w:pPr>
      <w:r w:rsidRPr="00EB153C">
        <w:rPr>
          <w:sz w:val="24"/>
          <w:szCs w:val="24"/>
        </w:rPr>
        <w:t>Из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числа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членов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первом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заседании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открытым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голосованием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простым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большинством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голосов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избираются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председатель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секретарь.</w:t>
      </w: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830"/>
        </w:tabs>
        <w:spacing w:line="237" w:lineRule="auto"/>
        <w:ind w:right="106" w:firstLine="291"/>
        <w:rPr>
          <w:sz w:val="24"/>
          <w:szCs w:val="24"/>
        </w:rPr>
      </w:pPr>
      <w:r w:rsidRPr="00EB153C">
        <w:rPr>
          <w:sz w:val="24"/>
          <w:szCs w:val="24"/>
        </w:rPr>
        <w:t>Председатель 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 направляет 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организует его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 xml:space="preserve">работу, осуществляет </w:t>
      </w:r>
      <w:proofErr w:type="gramStart"/>
      <w:r w:rsidRPr="00EB153C">
        <w:rPr>
          <w:sz w:val="24"/>
          <w:szCs w:val="24"/>
        </w:rPr>
        <w:t>контроль за</w:t>
      </w:r>
      <w:proofErr w:type="gramEnd"/>
      <w:r w:rsidRPr="00EB153C">
        <w:rPr>
          <w:sz w:val="24"/>
          <w:szCs w:val="24"/>
        </w:rPr>
        <w:t xml:space="preserve"> выполнением решений. </w:t>
      </w: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830"/>
        </w:tabs>
        <w:spacing w:line="237" w:lineRule="auto"/>
        <w:ind w:right="105" w:firstLine="291"/>
        <w:rPr>
          <w:sz w:val="24"/>
          <w:szCs w:val="24"/>
        </w:rPr>
      </w:pPr>
      <w:r w:rsidRPr="00EB153C">
        <w:rPr>
          <w:sz w:val="24"/>
          <w:szCs w:val="24"/>
        </w:rPr>
        <w:t>Председатель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может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присутствовать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(с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последующим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информированием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членов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комитета)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отдельных заседаниях педагогического родительского комитета, заседаниях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других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органов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управления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школой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вопросам,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относящимся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компетенции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68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комитета.</w:t>
      </w: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830"/>
        </w:tabs>
        <w:spacing w:line="237" w:lineRule="auto"/>
        <w:ind w:right="108" w:firstLine="291"/>
        <w:rPr>
          <w:sz w:val="24"/>
          <w:szCs w:val="24"/>
        </w:rPr>
      </w:pPr>
      <w:r w:rsidRPr="00EB153C">
        <w:rPr>
          <w:sz w:val="24"/>
          <w:szCs w:val="24"/>
        </w:rPr>
        <w:t>Секретарь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ведѐт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делопроизводство,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осуществляет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подготовку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его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заседаний.</w:t>
      </w: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830"/>
        </w:tabs>
        <w:spacing w:line="237" w:lineRule="auto"/>
        <w:ind w:right="107" w:firstLine="291"/>
        <w:rPr>
          <w:sz w:val="24"/>
          <w:szCs w:val="24"/>
        </w:rPr>
      </w:pPr>
      <w:r w:rsidRPr="00EB153C">
        <w:rPr>
          <w:sz w:val="24"/>
          <w:szCs w:val="24"/>
        </w:rPr>
        <w:t>Заседания Родительского</w:t>
      </w:r>
      <w:r w:rsidRPr="00EB153C">
        <w:rPr>
          <w:spacing w:val="72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 созываются, как правило, один раз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квартал.</w:t>
      </w:r>
    </w:p>
    <w:p w:rsidR="00EB153C" w:rsidRPr="00082EA6" w:rsidRDefault="00EB153C" w:rsidP="00EB153C">
      <w:pPr>
        <w:pStyle w:val="a4"/>
        <w:numPr>
          <w:ilvl w:val="1"/>
          <w:numId w:val="1"/>
        </w:numPr>
        <w:tabs>
          <w:tab w:val="left" w:pos="830"/>
        </w:tabs>
        <w:spacing w:line="237" w:lineRule="auto"/>
        <w:ind w:right="107" w:firstLine="291"/>
        <w:rPr>
          <w:sz w:val="24"/>
          <w:szCs w:val="24"/>
        </w:rPr>
      </w:pPr>
      <w:r w:rsidRPr="00EB153C">
        <w:rPr>
          <w:sz w:val="24"/>
          <w:szCs w:val="24"/>
        </w:rPr>
        <w:t>Решения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принимаются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простым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большинством голосов при наличии на заседании не менее половины его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членов.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При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равном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количестве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голосов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решающим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является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голос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председателя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68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комитета.</w:t>
      </w: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830"/>
        </w:tabs>
        <w:spacing w:before="60" w:line="237" w:lineRule="auto"/>
        <w:ind w:right="108" w:firstLine="291"/>
        <w:rPr>
          <w:sz w:val="24"/>
          <w:szCs w:val="24"/>
        </w:rPr>
      </w:pPr>
      <w:r w:rsidRPr="00EB153C">
        <w:rPr>
          <w:sz w:val="24"/>
          <w:szCs w:val="24"/>
        </w:rPr>
        <w:t>Приглашѐнные участвуют в работе 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 с правом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совещательного</w:t>
      </w:r>
      <w:r w:rsidRPr="00EB153C">
        <w:rPr>
          <w:spacing w:val="-6"/>
          <w:sz w:val="24"/>
          <w:szCs w:val="24"/>
        </w:rPr>
        <w:t xml:space="preserve"> </w:t>
      </w:r>
      <w:r w:rsidRPr="00EB153C">
        <w:rPr>
          <w:sz w:val="24"/>
          <w:szCs w:val="24"/>
        </w:rPr>
        <w:t>голоса,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участия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голосовании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не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принимают.</w:t>
      </w: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974"/>
        </w:tabs>
        <w:spacing w:line="237" w:lineRule="auto"/>
        <w:ind w:right="107" w:firstLine="291"/>
        <w:rPr>
          <w:sz w:val="24"/>
          <w:szCs w:val="24"/>
        </w:rPr>
      </w:pPr>
      <w:r w:rsidRPr="00EB153C">
        <w:rPr>
          <w:sz w:val="24"/>
          <w:szCs w:val="24"/>
        </w:rPr>
        <w:t>Решения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принятые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пределах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его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компетенции и в соответствии с законодательством Российской Федерации,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носят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рекомендательный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характер.</w:t>
      </w:r>
    </w:p>
    <w:p w:rsidR="00EB153C" w:rsidRPr="00EB153C" w:rsidRDefault="00EB153C" w:rsidP="00EB153C">
      <w:pPr>
        <w:pStyle w:val="a4"/>
        <w:numPr>
          <w:ilvl w:val="1"/>
          <w:numId w:val="1"/>
        </w:numPr>
        <w:tabs>
          <w:tab w:val="left" w:pos="1121"/>
        </w:tabs>
        <w:spacing w:line="237" w:lineRule="auto"/>
        <w:ind w:right="105" w:firstLine="291"/>
        <w:rPr>
          <w:sz w:val="24"/>
          <w:szCs w:val="24"/>
        </w:rPr>
      </w:pPr>
      <w:r w:rsidRPr="00EB153C">
        <w:rPr>
          <w:sz w:val="24"/>
          <w:szCs w:val="24"/>
        </w:rPr>
        <w:t>Родительский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 отчитывается перед родителями (законных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представителей) несовершеннолетних учащихся через своих представителей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на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классных</w:t>
      </w:r>
      <w:r w:rsidRPr="00EB153C">
        <w:rPr>
          <w:spacing w:val="-3"/>
          <w:sz w:val="24"/>
          <w:szCs w:val="24"/>
        </w:rPr>
        <w:t xml:space="preserve"> </w:t>
      </w:r>
      <w:r w:rsidRPr="00EB153C">
        <w:rPr>
          <w:sz w:val="24"/>
          <w:szCs w:val="24"/>
        </w:rPr>
        <w:t>собраниях</w:t>
      </w:r>
      <w:r w:rsidRPr="00EB153C">
        <w:rPr>
          <w:spacing w:val="-5"/>
          <w:sz w:val="24"/>
          <w:szCs w:val="24"/>
        </w:rPr>
        <w:t xml:space="preserve"> </w:t>
      </w:r>
      <w:r w:rsidRPr="00EB153C">
        <w:rPr>
          <w:sz w:val="24"/>
          <w:szCs w:val="24"/>
        </w:rPr>
        <w:t>не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реже</w:t>
      </w:r>
      <w:r w:rsidRPr="00EB153C">
        <w:rPr>
          <w:spacing w:val="-4"/>
          <w:sz w:val="24"/>
          <w:szCs w:val="24"/>
        </w:rPr>
        <w:t xml:space="preserve"> </w:t>
      </w:r>
      <w:r w:rsidRPr="00EB153C">
        <w:rPr>
          <w:sz w:val="24"/>
          <w:szCs w:val="24"/>
        </w:rPr>
        <w:t>двух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раз</w:t>
      </w:r>
      <w:r w:rsidRPr="00EB153C">
        <w:rPr>
          <w:spacing w:val="-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2"/>
          <w:sz w:val="24"/>
          <w:szCs w:val="24"/>
        </w:rPr>
        <w:t xml:space="preserve"> </w:t>
      </w:r>
      <w:r w:rsidRPr="00EB153C">
        <w:rPr>
          <w:sz w:val="24"/>
          <w:szCs w:val="24"/>
        </w:rPr>
        <w:t>год.</w:t>
      </w:r>
    </w:p>
    <w:p w:rsidR="00EB153C" w:rsidRPr="00EB153C" w:rsidRDefault="00EB153C" w:rsidP="00EB153C">
      <w:pPr>
        <w:pStyle w:val="a3"/>
        <w:spacing w:before="1"/>
        <w:jc w:val="both"/>
        <w:rPr>
          <w:sz w:val="24"/>
          <w:szCs w:val="24"/>
        </w:rPr>
      </w:pPr>
    </w:p>
    <w:p w:rsidR="00EB153C" w:rsidRPr="00EB153C" w:rsidRDefault="00EB153C" w:rsidP="00EB153C">
      <w:pPr>
        <w:pStyle w:val="Heading1"/>
        <w:tabs>
          <w:tab w:val="left" w:pos="2317"/>
        </w:tabs>
        <w:ind w:left="284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      6.</w:t>
      </w:r>
      <w:r w:rsidRPr="00EB153C">
        <w:rPr>
          <w:spacing w:val="-1"/>
          <w:sz w:val="24"/>
          <w:szCs w:val="24"/>
        </w:rPr>
        <w:t>Делопроизводство</w:t>
      </w:r>
      <w:r w:rsidRPr="00EB153C">
        <w:rPr>
          <w:spacing w:val="-15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4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</w:t>
      </w:r>
    </w:p>
    <w:p w:rsidR="00EB153C" w:rsidRPr="00EB153C" w:rsidRDefault="00EB153C" w:rsidP="00EB153C">
      <w:pPr>
        <w:pStyle w:val="a3"/>
        <w:spacing w:before="10"/>
        <w:jc w:val="both"/>
        <w:rPr>
          <w:b/>
          <w:sz w:val="24"/>
          <w:szCs w:val="24"/>
        </w:rPr>
      </w:pPr>
    </w:p>
    <w:p w:rsidR="00EB153C" w:rsidRPr="00EB153C" w:rsidRDefault="00EB153C" w:rsidP="00EB153C">
      <w:pPr>
        <w:pStyle w:val="a3"/>
        <w:spacing w:before="1" w:line="237" w:lineRule="auto"/>
        <w:ind w:left="104" w:right="106" w:firstLine="291"/>
        <w:jc w:val="both"/>
        <w:rPr>
          <w:sz w:val="24"/>
          <w:szCs w:val="24"/>
        </w:rPr>
      </w:pPr>
      <w:r w:rsidRPr="00EB153C">
        <w:rPr>
          <w:sz w:val="24"/>
          <w:szCs w:val="24"/>
        </w:rPr>
        <w:t>6.1.Протоколы Родительского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 имеют печатный вид,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хранятся</w:t>
      </w:r>
      <w:r w:rsidRPr="00EB153C">
        <w:rPr>
          <w:spacing w:val="1"/>
          <w:sz w:val="24"/>
          <w:szCs w:val="24"/>
        </w:rPr>
        <w:t xml:space="preserve"> </w:t>
      </w:r>
      <w:r w:rsidRPr="00EB153C">
        <w:rPr>
          <w:sz w:val="24"/>
          <w:szCs w:val="24"/>
        </w:rPr>
        <w:t>в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папке - накопителе, а по окончании учебного года прошиваются. Протоколы</w:t>
      </w:r>
      <w:r w:rsidRPr="00EB153C">
        <w:rPr>
          <w:spacing w:val="-70"/>
          <w:sz w:val="24"/>
          <w:szCs w:val="24"/>
        </w:rPr>
        <w:t xml:space="preserve"> </w:t>
      </w:r>
      <w:r w:rsidRPr="00EB153C">
        <w:rPr>
          <w:sz w:val="24"/>
          <w:szCs w:val="24"/>
        </w:rPr>
        <w:t>подписываются</w:t>
      </w:r>
      <w:r w:rsidRPr="00EB153C">
        <w:rPr>
          <w:spacing w:val="-9"/>
          <w:sz w:val="24"/>
          <w:szCs w:val="24"/>
        </w:rPr>
        <w:t xml:space="preserve"> </w:t>
      </w:r>
      <w:r w:rsidRPr="00EB153C">
        <w:rPr>
          <w:sz w:val="24"/>
          <w:szCs w:val="24"/>
        </w:rPr>
        <w:t>председателем</w:t>
      </w:r>
      <w:r w:rsidRPr="00EB153C">
        <w:rPr>
          <w:spacing w:val="-7"/>
          <w:sz w:val="24"/>
          <w:szCs w:val="24"/>
        </w:rPr>
        <w:t xml:space="preserve"> </w:t>
      </w:r>
      <w:r w:rsidRPr="00EB153C">
        <w:rPr>
          <w:sz w:val="24"/>
          <w:szCs w:val="24"/>
        </w:rPr>
        <w:t>и</w:t>
      </w:r>
      <w:r w:rsidRPr="00EB153C">
        <w:rPr>
          <w:spacing w:val="-8"/>
          <w:sz w:val="24"/>
          <w:szCs w:val="24"/>
        </w:rPr>
        <w:t xml:space="preserve"> </w:t>
      </w:r>
      <w:r w:rsidRPr="00EB153C">
        <w:rPr>
          <w:sz w:val="24"/>
          <w:szCs w:val="24"/>
        </w:rPr>
        <w:t>секретарѐм</w:t>
      </w:r>
      <w:r w:rsidRPr="00EB153C">
        <w:rPr>
          <w:spacing w:val="-7"/>
          <w:sz w:val="24"/>
          <w:szCs w:val="24"/>
        </w:rPr>
        <w:t xml:space="preserve"> </w:t>
      </w:r>
      <w:r w:rsidRPr="00EB153C">
        <w:rPr>
          <w:sz w:val="24"/>
          <w:szCs w:val="24"/>
        </w:rPr>
        <w:t>Родительского</w:t>
      </w:r>
      <w:r w:rsidRPr="00EB153C">
        <w:rPr>
          <w:spacing w:val="60"/>
          <w:sz w:val="24"/>
          <w:szCs w:val="24"/>
        </w:rPr>
        <w:t xml:space="preserve"> </w:t>
      </w:r>
      <w:r w:rsidRPr="00EB153C">
        <w:rPr>
          <w:sz w:val="24"/>
          <w:szCs w:val="24"/>
        </w:rPr>
        <w:t>комитета.</w:t>
      </w:r>
    </w:p>
    <w:p w:rsidR="00EB153C" w:rsidRDefault="00EB153C" w:rsidP="00EB153C"/>
    <w:p w:rsidR="00EB153C" w:rsidRDefault="00EB153C" w:rsidP="00EB153C">
      <w:pPr>
        <w:pStyle w:val="a3"/>
        <w:spacing w:before="1" w:line="237" w:lineRule="auto"/>
        <w:ind w:right="106"/>
        <w:jc w:val="both"/>
      </w:pPr>
    </w:p>
    <w:p w:rsidR="00FA34A6" w:rsidRDefault="00FA34A6" w:rsidP="00EB153C">
      <w:pPr>
        <w:pStyle w:val="a3"/>
        <w:spacing w:before="1" w:line="237" w:lineRule="auto"/>
        <w:ind w:right="106"/>
        <w:jc w:val="both"/>
      </w:pPr>
    </w:p>
    <w:sectPr w:rsidR="00FA34A6" w:rsidSect="00FA34A6">
      <w:footerReference w:type="default" r:id="rId9"/>
      <w:pgSz w:w="11910" w:h="16840"/>
      <w:pgMar w:top="1080" w:right="460" w:bottom="400" w:left="1640" w:header="0" w:footer="2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371" w:rsidRDefault="00E60371" w:rsidP="00FA34A6">
      <w:r>
        <w:separator/>
      </w:r>
    </w:p>
  </w:endnote>
  <w:endnote w:type="continuationSeparator" w:id="0">
    <w:p w:rsidR="00E60371" w:rsidRDefault="00E60371" w:rsidP="00FA3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53C" w:rsidRDefault="00ED1590">
    <w:pPr>
      <w:pStyle w:val="a3"/>
      <w:spacing w:line="14" w:lineRule="auto"/>
      <w:rPr>
        <w:sz w:val="20"/>
      </w:rPr>
    </w:pPr>
    <w:r w:rsidRPr="00ED15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8.8pt;margin-top:819.8pt;width:11.15pt;height:13.45pt;z-index:-251656192;mso-position-horizontal-relative:page;mso-position-vertical-relative:page" filled="f" stroked="f">
          <v:textbox inset="0,0,0,0">
            <w:txbxContent>
              <w:p w:rsidR="00EB153C" w:rsidRDefault="00ED1590">
                <w:pPr>
                  <w:spacing w:before="17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B153C">
                  <w:rPr>
                    <w:w w:val="103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A4F76">
                  <w:rPr>
                    <w:noProof/>
                    <w:w w:val="103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4A6" w:rsidRDefault="00ED1590">
    <w:pPr>
      <w:pStyle w:val="a3"/>
      <w:spacing w:line="14" w:lineRule="auto"/>
      <w:rPr>
        <w:sz w:val="20"/>
      </w:rPr>
    </w:pPr>
    <w:r w:rsidRPr="00ED15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.8pt;margin-top:819.8pt;width:11.15pt;height:13.45pt;z-index:-251658752;mso-position-horizontal-relative:page;mso-position-vertical-relative:page" filled="f" stroked="f">
          <v:textbox inset="0,0,0,0">
            <w:txbxContent>
              <w:p w:rsidR="00FA34A6" w:rsidRDefault="00ED1590">
                <w:pPr>
                  <w:spacing w:before="17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683D62">
                  <w:rPr>
                    <w:w w:val="103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A4F76">
                  <w:rPr>
                    <w:noProof/>
                    <w:w w:val="103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371" w:rsidRDefault="00E60371" w:rsidP="00FA34A6">
      <w:r>
        <w:separator/>
      </w:r>
    </w:p>
  </w:footnote>
  <w:footnote w:type="continuationSeparator" w:id="0">
    <w:p w:rsidR="00E60371" w:rsidRDefault="00E60371" w:rsidP="00FA34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D5E33"/>
    <w:multiLevelType w:val="multilevel"/>
    <w:tmpl w:val="129EB14A"/>
    <w:lvl w:ilvl="0">
      <w:start w:val="5"/>
      <w:numFmt w:val="decimal"/>
      <w:lvlText w:val="%1"/>
      <w:lvlJc w:val="left"/>
      <w:pPr>
        <w:ind w:left="104" w:hanging="4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3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41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2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6" w:hanging="433"/>
      </w:pPr>
      <w:rPr>
        <w:rFonts w:hint="default"/>
        <w:lang w:val="ru-RU" w:eastAsia="en-US" w:bidi="ar-SA"/>
      </w:rPr>
    </w:lvl>
  </w:abstractNum>
  <w:abstractNum w:abstractNumId="1">
    <w:nsid w:val="14095D7E"/>
    <w:multiLevelType w:val="hybridMultilevel"/>
    <w:tmpl w:val="F408987E"/>
    <w:lvl w:ilvl="0" w:tplc="85B29BD8">
      <w:numFmt w:val="bullet"/>
      <w:lvlText w:val="-"/>
      <w:lvlJc w:val="left"/>
      <w:pPr>
        <w:ind w:left="104" w:hanging="168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27D47246">
      <w:numFmt w:val="bullet"/>
      <w:lvlText w:val="•"/>
      <w:lvlJc w:val="left"/>
      <w:pPr>
        <w:ind w:left="1070" w:hanging="168"/>
      </w:pPr>
      <w:rPr>
        <w:rFonts w:hint="default"/>
        <w:lang w:val="ru-RU" w:eastAsia="en-US" w:bidi="ar-SA"/>
      </w:rPr>
    </w:lvl>
    <w:lvl w:ilvl="2" w:tplc="4DC039F4">
      <w:numFmt w:val="bullet"/>
      <w:lvlText w:val="•"/>
      <w:lvlJc w:val="left"/>
      <w:pPr>
        <w:ind w:left="2041" w:hanging="168"/>
      </w:pPr>
      <w:rPr>
        <w:rFonts w:hint="default"/>
        <w:lang w:val="ru-RU" w:eastAsia="en-US" w:bidi="ar-SA"/>
      </w:rPr>
    </w:lvl>
    <w:lvl w:ilvl="3" w:tplc="B29C933C">
      <w:numFmt w:val="bullet"/>
      <w:lvlText w:val="•"/>
      <w:lvlJc w:val="left"/>
      <w:pPr>
        <w:ind w:left="3012" w:hanging="168"/>
      </w:pPr>
      <w:rPr>
        <w:rFonts w:hint="default"/>
        <w:lang w:val="ru-RU" w:eastAsia="en-US" w:bidi="ar-SA"/>
      </w:rPr>
    </w:lvl>
    <w:lvl w:ilvl="4" w:tplc="01E86DA2">
      <w:numFmt w:val="bullet"/>
      <w:lvlText w:val="•"/>
      <w:lvlJc w:val="left"/>
      <w:pPr>
        <w:ind w:left="3983" w:hanging="168"/>
      </w:pPr>
      <w:rPr>
        <w:rFonts w:hint="default"/>
        <w:lang w:val="ru-RU" w:eastAsia="en-US" w:bidi="ar-SA"/>
      </w:rPr>
    </w:lvl>
    <w:lvl w:ilvl="5" w:tplc="583C8136">
      <w:numFmt w:val="bullet"/>
      <w:lvlText w:val="•"/>
      <w:lvlJc w:val="left"/>
      <w:pPr>
        <w:ind w:left="4954" w:hanging="168"/>
      </w:pPr>
      <w:rPr>
        <w:rFonts w:hint="default"/>
        <w:lang w:val="ru-RU" w:eastAsia="en-US" w:bidi="ar-SA"/>
      </w:rPr>
    </w:lvl>
    <w:lvl w:ilvl="6" w:tplc="827EA014">
      <w:numFmt w:val="bullet"/>
      <w:lvlText w:val="•"/>
      <w:lvlJc w:val="left"/>
      <w:pPr>
        <w:ind w:left="5924" w:hanging="168"/>
      </w:pPr>
      <w:rPr>
        <w:rFonts w:hint="default"/>
        <w:lang w:val="ru-RU" w:eastAsia="en-US" w:bidi="ar-SA"/>
      </w:rPr>
    </w:lvl>
    <w:lvl w:ilvl="7" w:tplc="AF364A7A">
      <w:numFmt w:val="bullet"/>
      <w:lvlText w:val="•"/>
      <w:lvlJc w:val="left"/>
      <w:pPr>
        <w:ind w:left="6895" w:hanging="168"/>
      </w:pPr>
      <w:rPr>
        <w:rFonts w:hint="default"/>
        <w:lang w:val="ru-RU" w:eastAsia="en-US" w:bidi="ar-SA"/>
      </w:rPr>
    </w:lvl>
    <w:lvl w:ilvl="8" w:tplc="A66E4BF6">
      <w:numFmt w:val="bullet"/>
      <w:lvlText w:val="•"/>
      <w:lvlJc w:val="left"/>
      <w:pPr>
        <w:ind w:left="7866" w:hanging="168"/>
      </w:pPr>
      <w:rPr>
        <w:rFonts w:hint="default"/>
        <w:lang w:val="ru-RU" w:eastAsia="en-US" w:bidi="ar-SA"/>
      </w:rPr>
    </w:lvl>
  </w:abstractNum>
  <w:abstractNum w:abstractNumId="2">
    <w:nsid w:val="30822F5C"/>
    <w:multiLevelType w:val="multilevel"/>
    <w:tmpl w:val="DEE2184C"/>
    <w:lvl w:ilvl="0">
      <w:start w:val="1"/>
      <w:numFmt w:val="decimal"/>
      <w:lvlText w:val="%1"/>
      <w:lvlJc w:val="left"/>
      <w:pPr>
        <w:ind w:left="104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06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041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2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6" w:hanging="506"/>
      </w:pPr>
      <w:rPr>
        <w:rFonts w:hint="default"/>
        <w:lang w:val="ru-RU" w:eastAsia="en-US" w:bidi="ar-SA"/>
      </w:rPr>
    </w:lvl>
  </w:abstractNum>
  <w:abstractNum w:abstractNumId="3">
    <w:nsid w:val="41A51734"/>
    <w:multiLevelType w:val="multilevel"/>
    <w:tmpl w:val="86E8EDB2"/>
    <w:lvl w:ilvl="0">
      <w:start w:val="3"/>
      <w:numFmt w:val="decimal"/>
      <w:lvlText w:val="%1"/>
      <w:lvlJc w:val="left"/>
      <w:pPr>
        <w:ind w:left="104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3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41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2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6" w:hanging="434"/>
      </w:pPr>
      <w:rPr>
        <w:rFonts w:hint="default"/>
        <w:lang w:val="ru-RU" w:eastAsia="en-US" w:bidi="ar-SA"/>
      </w:rPr>
    </w:lvl>
  </w:abstractNum>
  <w:abstractNum w:abstractNumId="4">
    <w:nsid w:val="48A10E77"/>
    <w:multiLevelType w:val="multilevel"/>
    <w:tmpl w:val="5BC61B0C"/>
    <w:lvl w:ilvl="0">
      <w:start w:val="2"/>
      <w:numFmt w:val="decimal"/>
      <w:lvlText w:val="%1"/>
      <w:lvlJc w:val="left"/>
      <w:pPr>
        <w:ind w:left="104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06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041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2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6" w:hanging="506"/>
      </w:pPr>
      <w:rPr>
        <w:rFonts w:hint="default"/>
        <w:lang w:val="ru-RU" w:eastAsia="en-US" w:bidi="ar-SA"/>
      </w:rPr>
    </w:lvl>
  </w:abstractNum>
  <w:abstractNum w:abstractNumId="5">
    <w:nsid w:val="50760BEE"/>
    <w:multiLevelType w:val="hybridMultilevel"/>
    <w:tmpl w:val="DB42236E"/>
    <w:lvl w:ilvl="0" w:tplc="886CFAFA">
      <w:start w:val="4"/>
      <w:numFmt w:val="decimal"/>
      <w:lvlText w:val="%1."/>
      <w:lvlJc w:val="left"/>
      <w:pPr>
        <w:ind w:left="640" w:hanging="35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9"/>
        <w:szCs w:val="29"/>
        <w:lang w:val="ru-RU" w:eastAsia="en-US" w:bidi="ar-SA"/>
      </w:rPr>
    </w:lvl>
    <w:lvl w:ilvl="1" w:tplc="ED74234C">
      <w:numFmt w:val="bullet"/>
      <w:lvlText w:val="•"/>
      <w:lvlJc w:val="left"/>
      <w:pPr>
        <w:ind w:left="2528" w:hanging="356"/>
      </w:pPr>
      <w:rPr>
        <w:rFonts w:hint="default"/>
        <w:lang w:val="ru-RU" w:eastAsia="en-US" w:bidi="ar-SA"/>
      </w:rPr>
    </w:lvl>
    <w:lvl w:ilvl="2" w:tplc="70981424">
      <w:numFmt w:val="bullet"/>
      <w:lvlText w:val="•"/>
      <w:lvlJc w:val="left"/>
      <w:pPr>
        <w:ind w:left="3337" w:hanging="356"/>
      </w:pPr>
      <w:rPr>
        <w:rFonts w:hint="default"/>
        <w:lang w:val="ru-RU" w:eastAsia="en-US" w:bidi="ar-SA"/>
      </w:rPr>
    </w:lvl>
    <w:lvl w:ilvl="3" w:tplc="F358303E">
      <w:numFmt w:val="bullet"/>
      <w:lvlText w:val="•"/>
      <w:lvlJc w:val="left"/>
      <w:pPr>
        <w:ind w:left="4146" w:hanging="356"/>
      </w:pPr>
      <w:rPr>
        <w:rFonts w:hint="default"/>
        <w:lang w:val="ru-RU" w:eastAsia="en-US" w:bidi="ar-SA"/>
      </w:rPr>
    </w:lvl>
    <w:lvl w:ilvl="4" w:tplc="0CDE07FC">
      <w:numFmt w:val="bullet"/>
      <w:lvlText w:val="•"/>
      <w:lvlJc w:val="left"/>
      <w:pPr>
        <w:ind w:left="4955" w:hanging="356"/>
      </w:pPr>
      <w:rPr>
        <w:rFonts w:hint="default"/>
        <w:lang w:val="ru-RU" w:eastAsia="en-US" w:bidi="ar-SA"/>
      </w:rPr>
    </w:lvl>
    <w:lvl w:ilvl="5" w:tplc="871E09A2">
      <w:numFmt w:val="bullet"/>
      <w:lvlText w:val="•"/>
      <w:lvlJc w:val="left"/>
      <w:pPr>
        <w:ind w:left="5764" w:hanging="356"/>
      </w:pPr>
      <w:rPr>
        <w:rFonts w:hint="default"/>
        <w:lang w:val="ru-RU" w:eastAsia="en-US" w:bidi="ar-SA"/>
      </w:rPr>
    </w:lvl>
    <w:lvl w:ilvl="6" w:tplc="D858291E">
      <w:numFmt w:val="bullet"/>
      <w:lvlText w:val="•"/>
      <w:lvlJc w:val="left"/>
      <w:pPr>
        <w:ind w:left="6572" w:hanging="356"/>
      </w:pPr>
      <w:rPr>
        <w:rFonts w:hint="default"/>
        <w:lang w:val="ru-RU" w:eastAsia="en-US" w:bidi="ar-SA"/>
      </w:rPr>
    </w:lvl>
    <w:lvl w:ilvl="7" w:tplc="D1624C08">
      <w:numFmt w:val="bullet"/>
      <w:lvlText w:val="•"/>
      <w:lvlJc w:val="left"/>
      <w:pPr>
        <w:ind w:left="7381" w:hanging="356"/>
      </w:pPr>
      <w:rPr>
        <w:rFonts w:hint="default"/>
        <w:lang w:val="ru-RU" w:eastAsia="en-US" w:bidi="ar-SA"/>
      </w:rPr>
    </w:lvl>
    <w:lvl w:ilvl="8" w:tplc="1C3A6084">
      <w:numFmt w:val="bullet"/>
      <w:lvlText w:val="•"/>
      <w:lvlJc w:val="left"/>
      <w:pPr>
        <w:ind w:left="8190" w:hanging="356"/>
      </w:pPr>
      <w:rPr>
        <w:rFonts w:hint="default"/>
        <w:lang w:val="ru-RU" w:eastAsia="en-US" w:bidi="ar-SA"/>
      </w:rPr>
    </w:lvl>
  </w:abstractNum>
  <w:abstractNum w:abstractNumId="6">
    <w:nsid w:val="644E48E0"/>
    <w:multiLevelType w:val="hybridMultilevel"/>
    <w:tmpl w:val="07BC2B52"/>
    <w:lvl w:ilvl="0" w:tplc="3296186A">
      <w:start w:val="1"/>
      <w:numFmt w:val="decimal"/>
      <w:lvlText w:val="%1."/>
      <w:lvlJc w:val="left"/>
      <w:pPr>
        <w:ind w:left="3881" w:hanging="37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9"/>
        <w:szCs w:val="29"/>
        <w:lang w:val="ru-RU" w:eastAsia="en-US" w:bidi="ar-SA"/>
      </w:rPr>
    </w:lvl>
    <w:lvl w:ilvl="1" w:tplc="1C66E34E">
      <w:numFmt w:val="bullet"/>
      <w:lvlText w:val="•"/>
      <w:lvlJc w:val="left"/>
      <w:pPr>
        <w:ind w:left="4472" w:hanging="370"/>
      </w:pPr>
      <w:rPr>
        <w:rFonts w:hint="default"/>
        <w:lang w:val="ru-RU" w:eastAsia="en-US" w:bidi="ar-SA"/>
      </w:rPr>
    </w:lvl>
    <w:lvl w:ilvl="2" w:tplc="BAF6FE1E">
      <w:numFmt w:val="bullet"/>
      <w:lvlText w:val="•"/>
      <w:lvlJc w:val="left"/>
      <w:pPr>
        <w:ind w:left="5065" w:hanging="370"/>
      </w:pPr>
      <w:rPr>
        <w:rFonts w:hint="default"/>
        <w:lang w:val="ru-RU" w:eastAsia="en-US" w:bidi="ar-SA"/>
      </w:rPr>
    </w:lvl>
    <w:lvl w:ilvl="3" w:tplc="5948850E">
      <w:numFmt w:val="bullet"/>
      <w:lvlText w:val="•"/>
      <w:lvlJc w:val="left"/>
      <w:pPr>
        <w:ind w:left="5658" w:hanging="370"/>
      </w:pPr>
      <w:rPr>
        <w:rFonts w:hint="default"/>
        <w:lang w:val="ru-RU" w:eastAsia="en-US" w:bidi="ar-SA"/>
      </w:rPr>
    </w:lvl>
    <w:lvl w:ilvl="4" w:tplc="E18654C8">
      <w:numFmt w:val="bullet"/>
      <w:lvlText w:val="•"/>
      <w:lvlJc w:val="left"/>
      <w:pPr>
        <w:ind w:left="6251" w:hanging="370"/>
      </w:pPr>
      <w:rPr>
        <w:rFonts w:hint="default"/>
        <w:lang w:val="ru-RU" w:eastAsia="en-US" w:bidi="ar-SA"/>
      </w:rPr>
    </w:lvl>
    <w:lvl w:ilvl="5" w:tplc="D9A2CB10">
      <w:numFmt w:val="bullet"/>
      <w:lvlText w:val="•"/>
      <w:lvlJc w:val="left"/>
      <w:pPr>
        <w:ind w:left="6844" w:hanging="370"/>
      </w:pPr>
      <w:rPr>
        <w:rFonts w:hint="default"/>
        <w:lang w:val="ru-RU" w:eastAsia="en-US" w:bidi="ar-SA"/>
      </w:rPr>
    </w:lvl>
    <w:lvl w:ilvl="6" w:tplc="AE346F5C">
      <w:numFmt w:val="bullet"/>
      <w:lvlText w:val="•"/>
      <w:lvlJc w:val="left"/>
      <w:pPr>
        <w:ind w:left="7436" w:hanging="370"/>
      </w:pPr>
      <w:rPr>
        <w:rFonts w:hint="default"/>
        <w:lang w:val="ru-RU" w:eastAsia="en-US" w:bidi="ar-SA"/>
      </w:rPr>
    </w:lvl>
    <w:lvl w:ilvl="7" w:tplc="9FE80590">
      <w:numFmt w:val="bullet"/>
      <w:lvlText w:val="•"/>
      <w:lvlJc w:val="left"/>
      <w:pPr>
        <w:ind w:left="8029" w:hanging="370"/>
      </w:pPr>
      <w:rPr>
        <w:rFonts w:hint="default"/>
        <w:lang w:val="ru-RU" w:eastAsia="en-US" w:bidi="ar-SA"/>
      </w:rPr>
    </w:lvl>
    <w:lvl w:ilvl="8" w:tplc="AF028EC0">
      <w:numFmt w:val="bullet"/>
      <w:lvlText w:val="•"/>
      <w:lvlJc w:val="left"/>
      <w:pPr>
        <w:ind w:left="8622" w:hanging="370"/>
      </w:pPr>
      <w:rPr>
        <w:rFonts w:hint="default"/>
        <w:lang w:val="ru-RU" w:eastAsia="en-US" w:bidi="ar-SA"/>
      </w:rPr>
    </w:lvl>
  </w:abstractNum>
  <w:abstractNum w:abstractNumId="7">
    <w:nsid w:val="7C2019FA"/>
    <w:multiLevelType w:val="multilevel"/>
    <w:tmpl w:val="DDD85E90"/>
    <w:lvl w:ilvl="0">
      <w:start w:val="4"/>
      <w:numFmt w:val="decimal"/>
      <w:lvlText w:val="%1"/>
      <w:lvlJc w:val="left"/>
      <w:pPr>
        <w:ind w:left="900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0" w:hanging="504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68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2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6" w:hanging="5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A34A6"/>
    <w:rsid w:val="00035CAD"/>
    <w:rsid w:val="00082EA6"/>
    <w:rsid w:val="001913F7"/>
    <w:rsid w:val="004A4F76"/>
    <w:rsid w:val="005A091C"/>
    <w:rsid w:val="00683D62"/>
    <w:rsid w:val="007C4B71"/>
    <w:rsid w:val="009660CD"/>
    <w:rsid w:val="009A69FB"/>
    <w:rsid w:val="00E60371"/>
    <w:rsid w:val="00EB153C"/>
    <w:rsid w:val="00ED1590"/>
    <w:rsid w:val="00F774CE"/>
    <w:rsid w:val="00FA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34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34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34A6"/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FA34A6"/>
    <w:pPr>
      <w:ind w:left="1720" w:hanging="435"/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1"/>
    <w:qFormat/>
    <w:rsid w:val="00FA34A6"/>
    <w:pPr>
      <w:ind w:left="104" w:firstLine="291"/>
      <w:jc w:val="both"/>
    </w:pPr>
  </w:style>
  <w:style w:type="paragraph" w:customStyle="1" w:styleId="TableParagraph">
    <w:name w:val="Table Paragraph"/>
    <w:basedOn w:val="a"/>
    <w:uiPriority w:val="1"/>
    <w:qFormat/>
    <w:rsid w:val="00FA34A6"/>
  </w:style>
  <w:style w:type="paragraph" w:styleId="a5">
    <w:name w:val="No Spacing"/>
    <w:uiPriority w:val="1"/>
    <w:qFormat/>
    <w:rsid w:val="00EB153C"/>
    <w:pPr>
      <w:widowControl/>
      <w:autoSpaceDE/>
      <w:autoSpaceDN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A4F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F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Айсылу</cp:lastModifiedBy>
  <cp:revision>6</cp:revision>
  <dcterms:created xsi:type="dcterms:W3CDTF">2023-02-02T08:58:00Z</dcterms:created>
  <dcterms:modified xsi:type="dcterms:W3CDTF">2023-02-06T12:09:00Z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